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9D8A" w14:textId="77777777" w:rsidR="00564E6C" w:rsidRDefault="00940E08" w:rsidP="00894924">
      <w:pPr>
        <w:pStyle w:val="Annexetitle"/>
      </w:pPr>
      <w:r>
        <w:t xml:space="preserve">TABLE OF </w:t>
      </w:r>
      <w:r w:rsidR="00564E6C" w:rsidRPr="00894924">
        <w:t>KEY EXPERTS</w:t>
      </w:r>
    </w:p>
    <w:p w14:paraId="0A6D83F0" w14:textId="77777777" w:rsidR="001F3E91" w:rsidRPr="007207D9" w:rsidRDefault="001F3E91" w:rsidP="001F3E91">
      <w:pPr>
        <w:rPr>
          <w:rFonts w:ascii="Arial" w:hAnsi="Arial" w:cs="Arial"/>
          <w:b/>
          <w:bCs/>
          <w:sz w:val="20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F" w:firstRow="1" w:lastRow="0" w:firstColumn="0" w:lastColumn="0" w:noHBand="0" w:noVBand="0"/>
      </w:tblPr>
      <w:tblGrid>
        <w:gridCol w:w="3970"/>
        <w:gridCol w:w="4819"/>
      </w:tblGrid>
      <w:tr w:rsidR="001F3E91" w:rsidRPr="00894924" w14:paraId="0EF0152F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266B48A2" w14:textId="77777777" w:rsidR="001F3E91" w:rsidRPr="00894924" w:rsidRDefault="001F3E91">
            <w:pPr>
              <w:spacing w:before="120" w:after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Position</w:t>
            </w:r>
          </w:p>
        </w:tc>
        <w:tc>
          <w:tcPr>
            <w:tcW w:w="4819" w:type="dxa"/>
            <w:shd w:val="clear" w:color="auto" w:fill="auto"/>
          </w:tcPr>
          <w:p w14:paraId="7CCE3C66" w14:textId="77777777" w:rsidR="001F3E91" w:rsidRPr="00894924" w:rsidRDefault="001F3E91">
            <w:pPr>
              <w:spacing w:before="120" w:after="12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Name of expert</w:t>
            </w:r>
          </w:p>
        </w:tc>
      </w:tr>
      <w:tr w:rsidR="001F3E91" w:rsidRPr="00894924" w14:paraId="281FB978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2B6976EE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shd w:val="clear" w:color="auto" w:fill="auto"/>
          </w:tcPr>
          <w:p w14:paraId="08044D8C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</w:tr>
      <w:tr w:rsidR="001F3E91" w:rsidRPr="00894924" w14:paraId="6B8C8159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641B009E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</w:tcPr>
          <w:p w14:paraId="7AF386EF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</w:tr>
      <w:tr w:rsidR="001F3E91" w:rsidRPr="00894924" w14:paraId="7CBB98AC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084B1D5C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</w:tcPr>
          <w:p w14:paraId="44B206CC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</w:tr>
      <w:tr w:rsidR="001F3E91" w:rsidRPr="00894924" w14:paraId="6557A1C5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43DCF326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</w:tcPr>
          <w:p w14:paraId="0E68CB9B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</w:tr>
      <w:tr w:rsidR="001F3E91" w:rsidRPr="00894924" w14:paraId="40B995DF" w14:textId="77777777" w:rsidTr="007207D9">
        <w:tblPrEx>
          <w:tblCellMar>
            <w:top w:w="0" w:type="dxa"/>
            <w:bottom w:w="0" w:type="dxa"/>
          </w:tblCellMar>
        </w:tblPrEx>
        <w:tc>
          <w:tcPr>
            <w:tcW w:w="3970" w:type="dxa"/>
          </w:tcPr>
          <w:p w14:paraId="6DE5DFB3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</w:tcPr>
          <w:p w14:paraId="26C3CDC4" w14:textId="77777777" w:rsidR="001F3E91" w:rsidRPr="00894924" w:rsidRDefault="001F3E91">
            <w:pPr>
              <w:spacing w:before="120" w:after="120"/>
              <w:rPr>
                <w:rFonts w:ascii="Arial" w:hAnsi="Arial"/>
                <w:sz w:val="20"/>
              </w:rPr>
            </w:pPr>
          </w:p>
        </w:tc>
      </w:tr>
    </w:tbl>
    <w:p w14:paraId="2AB7524C" w14:textId="77777777" w:rsidR="00564E6C" w:rsidRPr="00894924" w:rsidRDefault="00564E6C">
      <w:pPr>
        <w:rPr>
          <w:rFonts w:ascii="Arial" w:hAnsi="Arial"/>
          <w:sz w:val="20"/>
        </w:rPr>
        <w:sectPr w:rsidR="00564E6C" w:rsidRPr="00894924" w:rsidSect="001F3E91">
          <w:footerReference w:type="first" r:id="rId8"/>
          <w:type w:val="continuous"/>
          <w:pgSz w:w="11907" w:h="16840" w:code="9"/>
          <w:pgMar w:top="1134" w:right="1418" w:bottom="1985" w:left="1134" w:header="720" w:footer="720" w:gutter="567"/>
          <w:paperSrc w:first="15" w:other="15"/>
          <w:pgNumType w:start="1"/>
          <w:cols w:space="720"/>
          <w:docGrid w:linePitch="326"/>
        </w:sectPr>
      </w:pPr>
    </w:p>
    <w:p w14:paraId="55DCEF9F" w14:textId="77777777" w:rsidR="00564E6C" w:rsidRPr="00894924" w:rsidRDefault="00564E6C" w:rsidP="00894924">
      <w:pPr>
        <w:pStyle w:val="Annexetitle"/>
      </w:pPr>
      <w:r w:rsidRPr="00894924">
        <w:lastRenderedPageBreak/>
        <w:t>Curriculum vitae</w:t>
      </w:r>
    </w:p>
    <w:p w14:paraId="17E18194" w14:textId="77777777" w:rsidR="00564E6C" w:rsidRPr="00894924" w:rsidRDefault="00564E6C">
      <w:pPr>
        <w:rPr>
          <w:rFonts w:ascii="Arial" w:hAnsi="Arial"/>
          <w:b/>
          <w:sz w:val="20"/>
        </w:rPr>
      </w:pPr>
      <w:r w:rsidRPr="00894924">
        <w:rPr>
          <w:rFonts w:ascii="Arial" w:hAnsi="Arial"/>
          <w:b/>
          <w:sz w:val="20"/>
        </w:rPr>
        <w:t>Proposed role in the project:</w:t>
      </w:r>
    </w:p>
    <w:p w14:paraId="4134C3F0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Family name:</w:t>
      </w:r>
      <w:r w:rsidRPr="00C4667F">
        <w:rPr>
          <w:rFonts w:ascii="Arial" w:hAnsi="Arial"/>
          <w:b/>
          <w:sz w:val="20"/>
        </w:rPr>
        <w:tab/>
      </w:r>
    </w:p>
    <w:p w14:paraId="204D985E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First names:</w:t>
      </w:r>
      <w:r w:rsidRPr="00C4667F">
        <w:rPr>
          <w:rFonts w:ascii="Arial" w:hAnsi="Arial"/>
          <w:b/>
          <w:sz w:val="20"/>
        </w:rPr>
        <w:tab/>
      </w:r>
    </w:p>
    <w:p w14:paraId="5BDB213E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Date of birth:</w:t>
      </w:r>
      <w:r w:rsidRPr="00C4667F">
        <w:rPr>
          <w:rFonts w:ascii="Arial" w:hAnsi="Arial"/>
          <w:b/>
          <w:sz w:val="20"/>
        </w:rPr>
        <w:tab/>
      </w:r>
    </w:p>
    <w:p w14:paraId="0097323A" w14:textId="77777777" w:rsidR="00564E6C" w:rsidRPr="00894924" w:rsidRDefault="00564E6C" w:rsidP="002A343C">
      <w:pPr>
        <w:numPr>
          <w:ilvl w:val="0"/>
          <w:numId w:val="19"/>
        </w:numPr>
        <w:ind w:left="567"/>
        <w:rPr>
          <w:rFonts w:ascii="Arial" w:hAnsi="Arial"/>
          <w:sz w:val="20"/>
        </w:rPr>
      </w:pPr>
      <w:r w:rsidRPr="00C4667F">
        <w:rPr>
          <w:rFonts w:ascii="Arial" w:hAnsi="Arial"/>
          <w:b/>
          <w:sz w:val="20"/>
        </w:rPr>
        <w:t>Nationality</w:t>
      </w:r>
      <w:r w:rsidR="00B17C27">
        <w:rPr>
          <w:rFonts w:ascii="Arial" w:hAnsi="Arial"/>
          <w:sz w:val="20"/>
        </w:rPr>
        <w:t xml:space="preserve"> &lt;</w:t>
      </w:r>
      <w:r w:rsidR="00B17C27" w:rsidRPr="00B17C27">
        <w:rPr>
          <w:rFonts w:ascii="Arial" w:hAnsi="Arial"/>
          <w:i/>
          <w:color w:val="FF0000"/>
          <w:sz w:val="20"/>
        </w:rPr>
        <w:t>please include only the information related to the citizenship</w:t>
      </w:r>
      <w:r w:rsidR="00B17C27">
        <w:rPr>
          <w:rFonts w:ascii="Arial" w:hAnsi="Arial"/>
          <w:sz w:val="20"/>
        </w:rPr>
        <w:t>&gt;</w:t>
      </w:r>
      <w:r w:rsidRPr="00894924">
        <w:rPr>
          <w:rFonts w:ascii="Arial" w:hAnsi="Arial"/>
          <w:sz w:val="20"/>
        </w:rPr>
        <w:t>:</w:t>
      </w:r>
      <w:r w:rsidR="001E2AC5">
        <w:rPr>
          <w:rFonts w:ascii="Arial" w:hAnsi="Arial"/>
          <w:sz w:val="20"/>
        </w:rPr>
        <w:tab/>
      </w:r>
    </w:p>
    <w:p w14:paraId="436E815C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Education:</w:t>
      </w:r>
      <w:r w:rsidRPr="00C4667F">
        <w:rPr>
          <w:rFonts w:ascii="Arial" w:hAnsi="Arial"/>
          <w:b/>
          <w:sz w:val="20"/>
        </w:rPr>
        <w:tab/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894924" w14:paraId="39F246D3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634" w:type="dxa"/>
            <w:shd w:val="pct5" w:color="auto" w:fill="FFFFFF"/>
          </w:tcPr>
          <w:p w14:paraId="0165794C" w14:textId="77777777" w:rsidR="00564E6C" w:rsidRPr="00894924" w:rsidRDefault="00564E6C" w:rsidP="00443000">
            <w:pPr>
              <w:pStyle w:val="normaltableau"/>
              <w:spacing w:after="0"/>
              <w:jc w:val="left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Institution</w:t>
            </w:r>
          </w:p>
          <w:p w14:paraId="2CEB1381" w14:textId="77777777" w:rsidR="00564E6C" w:rsidRPr="00894924" w:rsidRDefault="009C3F2C" w:rsidP="00443000">
            <w:pPr>
              <w:pStyle w:val="normaltableau"/>
              <w:spacing w:after="0"/>
              <w:jc w:val="left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(</w:t>
            </w:r>
            <w:r w:rsidR="00564E6C" w:rsidRPr="00894924">
              <w:rPr>
                <w:rFonts w:ascii="Arial" w:hAnsi="Arial"/>
                <w:sz w:val="20"/>
              </w:rPr>
              <w:t>Date from - Date to</w:t>
            </w:r>
            <w:r w:rsidRPr="00894924">
              <w:rPr>
                <w:rFonts w:ascii="Arial" w:hAnsi="Arial"/>
                <w:sz w:val="20"/>
              </w:rPr>
              <w:t>)</w:t>
            </w:r>
          </w:p>
        </w:tc>
        <w:tc>
          <w:tcPr>
            <w:tcW w:w="6600" w:type="dxa"/>
            <w:shd w:val="pct5" w:color="auto" w:fill="FFFFFF"/>
          </w:tcPr>
          <w:p w14:paraId="51580CDC" w14:textId="77777777" w:rsidR="00564E6C" w:rsidRPr="00894924" w:rsidRDefault="00564E6C" w:rsidP="00443000">
            <w:pPr>
              <w:pStyle w:val="normaltableau"/>
              <w:spacing w:after="0"/>
              <w:jc w:val="left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Degree(s) or Diploma(s) obtained:</w:t>
            </w:r>
          </w:p>
        </w:tc>
      </w:tr>
      <w:tr w:rsidR="00564E6C" w:rsidRPr="00894924" w14:paraId="5F750F4A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634" w:type="dxa"/>
          </w:tcPr>
          <w:p w14:paraId="1E93E838" w14:textId="77777777" w:rsidR="00564E6C" w:rsidRPr="00894924" w:rsidRDefault="00564E6C" w:rsidP="00443000">
            <w:pPr>
              <w:pStyle w:val="normaltableau"/>
              <w:tabs>
                <w:tab w:val="left" w:pos="661"/>
              </w:tabs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00" w:type="dxa"/>
          </w:tcPr>
          <w:p w14:paraId="2B405E79" w14:textId="77777777" w:rsidR="00564E6C" w:rsidRPr="00894924" w:rsidRDefault="00564E6C" w:rsidP="00443000">
            <w:pPr>
              <w:pStyle w:val="normaltableau"/>
              <w:rPr>
                <w:rFonts w:ascii="Arial" w:hAnsi="Arial"/>
                <w:sz w:val="20"/>
              </w:rPr>
            </w:pPr>
          </w:p>
        </w:tc>
      </w:tr>
      <w:tr w:rsidR="00564E6C" w:rsidRPr="00894924" w14:paraId="7260E280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634" w:type="dxa"/>
          </w:tcPr>
          <w:p w14:paraId="28D860BA" w14:textId="77777777" w:rsidR="00564E6C" w:rsidRPr="00894924" w:rsidRDefault="00564E6C" w:rsidP="00443000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00" w:type="dxa"/>
          </w:tcPr>
          <w:p w14:paraId="1003870E" w14:textId="77777777" w:rsidR="00564E6C" w:rsidRPr="00894924" w:rsidRDefault="00564E6C" w:rsidP="00443000">
            <w:pPr>
              <w:pStyle w:val="normaltableau"/>
              <w:rPr>
                <w:rFonts w:ascii="Arial" w:hAnsi="Arial"/>
                <w:sz w:val="20"/>
              </w:rPr>
            </w:pPr>
          </w:p>
        </w:tc>
      </w:tr>
    </w:tbl>
    <w:p w14:paraId="09DE2E1B" w14:textId="77777777" w:rsidR="00564E6C" w:rsidRPr="00894924" w:rsidRDefault="00564E6C" w:rsidP="001E2AC5">
      <w:pPr>
        <w:numPr>
          <w:ilvl w:val="0"/>
          <w:numId w:val="19"/>
        </w:numPr>
        <w:spacing w:before="240"/>
        <w:ind w:left="567"/>
        <w:rPr>
          <w:rFonts w:ascii="Arial" w:hAnsi="Arial"/>
          <w:sz w:val="20"/>
        </w:rPr>
      </w:pPr>
      <w:r w:rsidRPr="00894924">
        <w:rPr>
          <w:rFonts w:ascii="Arial" w:hAnsi="Arial"/>
          <w:b/>
          <w:sz w:val="20"/>
        </w:rPr>
        <w:t>Language skills:</w:t>
      </w:r>
      <w:r w:rsidRPr="00894924">
        <w:rPr>
          <w:rFonts w:ascii="Arial" w:hAnsi="Arial"/>
          <w:sz w:val="20"/>
        </w:rPr>
        <w:t xml:space="preserve"> Indicate competence on a scale of 1 to 5 (1 - excellent; 5 - basic)</w:t>
      </w: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2058"/>
        <w:gridCol w:w="2122"/>
        <w:gridCol w:w="2267"/>
      </w:tblGrid>
      <w:tr w:rsidR="00564E6C" w:rsidRPr="00894924" w14:paraId="7612ABDB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058" w:type="dxa"/>
            <w:shd w:val="pct5" w:color="auto" w:fill="FFFFFF"/>
          </w:tcPr>
          <w:p w14:paraId="2B9B80FA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Language</w:t>
            </w:r>
          </w:p>
        </w:tc>
        <w:tc>
          <w:tcPr>
            <w:tcW w:w="2058" w:type="dxa"/>
            <w:shd w:val="pct5" w:color="auto" w:fill="FFFFFF"/>
          </w:tcPr>
          <w:p w14:paraId="07AFAF05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Reading</w:t>
            </w:r>
          </w:p>
        </w:tc>
        <w:tc>
          <w:tcPr>
            <w:tcW w:w="2122" w:type="dxa"/>
            <w:shd w:val="pct5" w:color="auto" w:fill="FFFFFF"/>
          </w:tcPr>
          <w:p w14:paraId="79DA0F21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Speaking</w:t>
            </w:r>
          </w:p>
        </w:tc>
        <w:tc>
          <w:tcPr>
            <w:tcW w:w="2267" w:type="dxa"/>
            <w:shd w:val="pct5" w:color="auto" w:fill="FFFFFF"/>
          </w:tcPr>
          <w:p w14:paraId="3D836DA8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Writing</w:t>
            </w:r>
          </w:p>
        </w:tc>
      </w:tr>
      <w:tr w:rsidR="00564E6C" w:rsidRPr="00894924" w14:paraId="69162BF6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058" w:type="dxa"/>
          </w:tcPr>
          <w:p w14:paraId="4557EAFE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058" w:type="dxa"/>
          </w:tcPr>
          <w:p w14:paraId="58DEE49E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2" w:type="dxa"/>
          </w:tcPr>
          <w:p w14:paraId="79F57323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267" w:type="dxa"/>
          </w:tcPr>
          <w:p w14:paraId="584EFB93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  <w:tr w:rsidR="00564E6C" w:rsidRPr="00894924" w14:paraId="46A739C9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058" w:type="dxa"/>
          </w:tcPr>
          <w:p w14:paraId="12A17C59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058" w:type="dxa"/>
          </w:tcPr>
          <w:p w14:paraId="582C1F19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2" w:type="dxa"/>
          </w:tcPr>
          <w:p w14:paraId="2FB1E7D6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267" w:type="dxa"/>
          </w:tcPr>
          <w:p w14:paraId="5717C9D8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  <w:tr w:rsidR="00564E6C" w:rsidRPr="00894924" w14:paraId="0721728B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058" w:type="dxa"/>
          </w:tcPr>
          <w:p w14:paraId="1860B774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058" w:type="dxa"/>
          </w:tcPr>
          <w:p w14:paraId="516A920A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2" w:type="dxa"/>
          </w:tcPr>
          <w:p w14:paraId="00716C9E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267" w:type="dxa"/>
          </w:tcPr>
          <w:p w14:paraId="1A609ADB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  <w:tr w:rsidR="00564E6C" w:rsidRPr="00894924" w14:paraId="3D57C928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058" w:type="dxa"/>
          </w:tcPr>
          <w:p w14:paraId="2933F934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058" w:type="dxa"/>
          </w:tcPr>
          <w:p w14:paraId="49EC12A6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122" w:type="dxa"/>
          </w:tcPr>
          <w:p w14:paraId="009448D5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267" w:type="dxa"/>
          </w:tcPr>
          <w:p w14:paraId="53BAB8FE" w14:textId="77777777" w:rsidR="00564E6C" w:rsidRPr="00894924" w:rsidRDefault="00564E6C" w:rsidP="00443000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6BCCE383" w14:textId="77777777" w:rsidR="00564E6C" w:rsidRPr="00894924" w:rsidRDefault="00564E6C" w:rsidP="002A343C">
      <w:pPr>
        <w:numPr>
          <w:ilvl w:val="0"/>
          <w:numId w:val="19"/>
        </w:numPr>
        <w:spacing w:before="240"/>
        <w:ind w:left="567"/>
        <w:rPr>
          <w:rFonts w:ascii="Arial" w:hAnsi="Arial"/>
          <w:sz w:val="20"/>
        </w:rPr>
      </w:pPr>
      <w:r w:rsidRPr="00C4667F">
        <w:rPr>
          <w:rFonts w:ascii="Arial" w:hAnsi="Arial"/>
          <w:b/>
          <w:sz w:val="20"/>
        </w:rPr>
        <w:t>Membership of professional bodies:</w:t>
      </w:r>
      <w:r w:rsidR="00B17C27">
        <w:rPr>
          <w:rFonts w:ascii="Arial" w:hAnsi="Arial"/>
          <w:sz w:val="20"/>
        </w:rPr>
        <w:t xml:space="preserve"> &lt;</w:t>
      </w:r>
      <w:r w:rsidR="00B17C27" w:rsidRPr="00B17C27">
        <w:rPr>
          <w:rFonts w:ascii="Arial" w:hAnsi="Arial"/>
          <w:i/>
          <w:color w:val="FF0000"/>
          <w:sz w:val="20"/>
        </w:rPr>
        <w:t>please do not include information related to membership in the trade unions</w:t>
      </w:r>
      <w:r w:rsidR="00B17C27">
        <w:rPr>
          <w:rFonts w:ascii="Arial" w:hAnsi="Arial"/>
          <w:sz w:val="20"/>
        </w:rPr>
        <w:t>&gt;</w:t>
      </w:r>
    </w:p>
    <w:p w14:paraId="2E410C95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894924">
        <w:rPr>
          <w:rFonts w:ascii="Arial" w:hAnsi="Arial"/>
          <w:b/>
          <w:sz w:val="20"/>
        </w:rPr>
        <w:t>Other skills:</w:t>
      </w:r>
      <w:r w:rsidRPr="00C4667F">
        <w:rPr>
          <w:rFonts w:ascii="Arial" w:hAnsi="Arial"/>
          <w:b/>
          <w:sz w:val="20"/>
        </w:rPr>
        <w:t xml:space="preserve"> </w:t>
      </w:r>
      <w:r w:rsidRPr="00C4667F">
        <w:rPr>
          <w:rFonts w:ascii="Arial" w:hAnsi="Arial"/>
          <w:sz w:val="20"/>
        </w:rPr>
        <w:t>(e.g. Computer literacy, etc.)</w:t>
      </w:r>
    </w:p>
    <w:p w14:paraId="108C6A80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Present position:</w:t>
      </w:r>
      <w:r w:rsidRPr="00C4667F">
        <w:rPr>
          <w:rFonts w:ascii="Arial" w:hAnsi="Arial"/>
          <w:b/>
          <w:sz w:val="20"/>
        </w:rPr>
        <w:tab/>
      </w:r>
    </w:p>
    <w:p w14:paraId="75DE7714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Years within the firm:</w:t>
      </w:r>
      <w:r w:rsidRPr="00C4667F">
        <w:rPr>
          <w:rFonts w:ascii="Arial" w:hAnsi="Arial"/>
          <w:b/>
          <w:sz w:val="20"/>
        </w:rPr>
        <w:tab/>
      </w:r>
    </w:p>
    <w:p w14:paraId="728B3E83" w14:textId="77777777" w:rsidR="00564E6C" w:rsidRPr="00894924" w:rsidRDefault="00564E6C" w:rsidP="002A343C">
      <w:pPr>
        <w:numPr>
          <w:ilvl w:val="0"/>
          <w:numId w:val="19"/>
        </w:numPr>
        <w:ind w:left="567"/>
        <w:rPr>
          <w:rFonts w:ascii="Arial" w:hAnsi="Arial"/>
          <w:sz w:val="20"/>
        </w:rPr>
      </w:pPr>
      <w:r w:rsidRPr="00894924">
        <w:rPr>
          <w:rFonts w:ascii="Arial" w:hAnsi="Arial"/>
          <w:b/>
          <w:sz w:val="20"/>
        </w:rPr>
        <w:t>Key qualifications:</w:t>
      </w:r>
      <w:r w:rsidR="000B2DB7" w:rsidRPr="00894924">
        <w:rPr>
          <w:rFonts w:ascii="Arial" w:hAnsi="Arial"/>
          <w:sz w:val="20"/>
        </w:rPr>
        <w:t xml:space="preserve"> </w:t>
      </w:r>
      <w:r w:rsidRPr="00894924">
        <w:rPr>
          <w:rFonts w:ascii="Arial" w:hAnsi="Arial"/>
          <w:sz w:val="20"/>
        </w:rPr>
        <w:t>(Relevant to the project)</w:t>
      </w:r>
    </w:p>
    <w:p w14:paraId="62EA185B" w14:textId="77777777" w:rsidR="00564E6C" w:rsidRPr="00C4667F" w:rsidRDefault="00564E6C" w:rsidP="002A343C">
      <w:pPr>
        <w:numPr>
          <w:ilvl w:val="0"/>
          <w:numId w:val="19"/>
        </w:numPr>
        <w:ind w:left="567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t>Specific experience in the region:</w:t>
      </w: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64E6C" w:rsidRPr="00894924" w14:paraId="4B057AAF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202" w:type="dxa"/>
            <w:shd w:val="pct5" w:color="auto" w:fill="FFFFFF"/>
          </w:tcPr>
          <w:p w14:paraId="49B54322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Country</w:t>
            </w:r>
          </w:p>
        </w:tc>
        <w:tc>
          <w:tcPr>
            <w:tcW w:w="4510" w:type="dxa"/>
            <w:shd w:val="pct5" w:color="auto" w:fill="FFFFFF"/>
          </w:tcPr>
          <w:p w14:paraId="49DD54A8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  <w:r w:rsidRPr="00894924">
              <w:rPr>
                <w:rFonts w:ascii="Arial" w:hAnsi="Arial"/>
                <w:sz w:val="20"/>
              </w:rPr>
              <w:t>Date from - Date to</w:t>
            </w:r>
          </w:p>
        </w:tc>
      </w:tr>
      <w:tr w:rsidR="00564E6C" w:rsidRPr="00894924" w14:paraId="43307E28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202" w:type="dxa"/>
          </w:tcPr>
          <w:p w14:paraId="2C407A9F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4510" w:type="dxa"/>
          </w:tcPr>
          <w:p w14:paraId="40ACE095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  <w:tr w:rsidR="00564E6C" w:rsidRPr="00894924" w14:paraId="008BA6AA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202" w:type="dxa"/>
          </w:tcPr>
          <w:p w14:paraId="3664B00E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4510" w:type="dxa"/>
          </w:tcPr>
          <w:p w14:paraId="4FC2D5A9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  <w:tr w:rsidR="00564E6C" w:rsidRPr="00894924" w14:paraId="1EA81061" w14:textId="77777777" w:rsidTr="001F3E91">
        <w:tblPrEx>
          <w:tblCellMar>
            <w:top w:w="0" w:type="dxa"/>
            <w:bottom w:w="0" w:type="dxa"/>
          </w:tblCellMar>
        </w:tblPrEx>
        <w:tc>
          <w:tcPr>
            <w:tcW w:w="2202" w:type="dxa"/>
          </w:tcPr>
          <w:p w14:paraId="08857B50" w14:textId="77777777" w:rsidR="00564E6C" w:rsidRPr="00894924" w:rsidRDefault="00564E6C" w:rsidP="000B2DB7">
            <w:pPr>
              <w:pStyle w:val="normaltableau"/>
              <w:spacing w:before="60" w:after="6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4510" w:type="dxa"/>
          </w:tcPr>
          <w:p w14:paraId="03D85E58" w14:textId="77777777" w:rsidR="00564E6C" w:rsidRPr="00894924" w:rsidRDefault="00564E6C" w:rsidP="000B2DB7">
            <w:pPr>
              <w:pStyle w:val="normaltableau"/>
              <w:spacing w:before="60" w:after="6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30891020" w14:textId="77777777" w:rsidR="00564E6C" w:rsidRPr="00894924" w:rsidRDefault="00564E6C" w:rsidP="00454D6A">
      <w:pPr>
        <w:rPr>
          <w:rFonts w:ascii="Arial" w:hAnsi="Arial"/>
          <w:sz w:val="20"/>
        </w:rPr>
        <w:sectPr w:rsidR="00564E6C" w:rsidRPr="00894924" w:rsidSect="00F34C1B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440" w:right="1440" w:bottom="1440" w:left="1440" w:header="720" w:footer="533" w:gutter="567"/>
          <w:paperSrc w:first="15" w:other="15"/>
          <w:cols w:space="720"/>
          <w:docGrid w:linePitch="326"/>
        </w:sectPr>
      </w:pPr>
    </w:p>
    <w:p w14:paraId="153C6445" w14:textId="77777777" w:rsidR="00564E6C" w:rsidRPr="00C4667F" w:rsidRDefault="00564E6C" w:rsidP="001F3E91">
      <w:pPr>
        <w:numPr>
          <w:ilvl w:val="0"/>
          <w:numId w:val="19"/>
        </w:numPr>
        <w:ind w:left="0" w:firstLine="0"/>
        <w:rPr>
          <w:rFonts w:ascii="Arial" w:hAnsi="Arial"/>
          <w:b/>
          <w:sz w:val="20"/>
        </w:rPr>
      </w:pPr>
      <w:r w:rsidRPr="00C4667F">
        <w:rPr>
          <w:rFonts w:ascii="Arial" w:hAnsi="Arial"/>
          <w:b/>
          <w:sz w:val="20"/>
        </w:rPr>
        <w:lastRenderedPageBreak/>
        <w:t>Professional experience</w:t>
      </w:r>
    </w:p>
    <w:tbl>
      <w:tblPr>
        <w:tblW w:w="0" w:type="auto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50"/>
        <w:gridCol w:w="1703"/>
        <w:gridCol w:w="2126"/>
        <w:gridCol w:w="6662"/>
      </w:tblGrid>
      <w:tr w:rsidR="00564E6C" w:rsidRPr="00894924" w14:paraId="6C9DBBFD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2076" w:type="dxa"/>
            <w:shd w:val="pct5" w:color="auto" w:fill="FFFFFF"/>
          </w:tcPr>
          <w:p w14:paraId="48DF7595" w14:textId="77777777" w:rsidR="001F3E91" w:rsidRDefault="00564E6C" w:rsidP="001F3E91">
            <w:pPr>
              <w:pStyle w:val="normaltableau"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Date</w:t>
            </w:r>
            <w:r w:rsidR="001F3E91">
              <w:rPr>
                <w:rFonts w:ascii="Arial" w:hAnsi="Arial"/>
                <w:b/>
                <w:sz w:val="20"/>
              </w:rPr>
              <w:t>s</w:t>
            </w:r>
          </w:p>
          <w:p w14:paraId="3FAEB467" w14:textId="77777777" w:rsidR="00564E6C" w:rsidRPr="00894924" w:rsidRDefault="00564E6C" w:rsidP="001F3E91">
            <w:pPr>
              <w:pStyle w:val="normaltableau"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from - to</w:t>
            </w:r>
          </w:p>
        </w:tc>
        <w:tc>
          <w:tcPr>
            <w:tcW w:w="1750" w:type="dxa"/>
            <w:shd w:val="pct5" w:color="auto" w:fill="FFFFFF"/>
          </w:tcPr>
          <w:p w14:paraId="2C4B985B" w14:textId="77777777" w:rsidR="00564E6C" w:rsidRPr="00894924" w:rsidRDefault="00564E6C" w:rsidP="001F3E91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Location</w:t>
            </w:r>
            <w:r w:rsidR="00264462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1703" w:type="dxa"/>
            <w:shd w:val="pct5" w:color="auto" w:fill="FFFFFF"/>
          </w:tcPr>
          <w:p w14:paraId="6B2092BA" w14:textId="77777777" w:rsidR="007207D9" w:rsidRDefault="00564E6C" w:rsidP="001F3E91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Compan</w:t>
            </w:r>
            <w:r w:rsidR="001F3E91">
              <w:rPr>
                <w:rFonts w:ascii="Arial" w:hAnsi="Arial"/>
                <w:b/>
                <w:sz w:val="20"/>
              </w:rPr>
              <w:t>y</w:t>
            </w:r>
            <w:r w:rsidR="007207D9">
              <w:rPr>
                <w:rFonts w:ascii="Arial" w:hAnsi="Arial"/>
                <w:b/>
                <w:sz w:val="20"/>
              </w:rPr>
              <w:t>/</w:t>
            </w:r>
          </w:p>
          <w:p w14:paraId="5BA9E833" w14:textId="77777777" w:rsidR="00564E6C" w:rsidRPr="00894924" w:rsidRDefault="007207D9" w:rsidP="001F3E91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employer</w:t>
            </w:r>
          </w:p>
        </w:tc>
        <w:tc>
          <w:tcPr>
            <w:tcW w:w="2126" w:type="dxa"/>
            <w:shd w:val="pct5" w:color="auto" w:fill="FFFFFF"/>
          </w:tcPr>
          <w:p w14:paraId="203DC578" w14:textId="77777777" w:rsidR="00564E6C" w:rsidRPr="00894924" w:rsidRDefault="00564E6C" w:rsidP="001F3E91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Position</w:t>
            </w:r>
          </w:p>
        </w:tc>
        <w:tc>
          <w:tcPr>
            <w:tcW w:w="6662" w:type="dxa"/>
            <w:shd w:val="pct5" w:color="auto" w:fill="FFFFFF"/>
          </w:tcPr>
          <w:p w14:paraId="7CCD575E" w14:textId="77777777" w:rsidR="00564E6C" w:rsidRPr="00894924" w:rsidRDefault="00564E6C" w:rsidP="001F3E91">
            <w:pPr>
              <w:pStyle w:val="normaltableau"/>
              <w:keepNext/>
              <w:keepLines/>
              <w:spacing w:before="0" w:after="0"/>
              <w:jc w:val="center"/>
              <w:rPr>
                <w:rFonts w:ascii="Arial" w:hAnsi="Arial"/>
                <w:b/>
                <w:sz w:val="20"/>
              </w:rPr>
            </w:pPr>
            <w:r w:rsidRPr="00894924">
              <w:rPr>
                <w:rFonts w:ascii="Arial" w:hAnsi="Arial"/>
                <w:b/>
                <w:sz w:val="20"/>
              </w:rPr>
              <w:t>Description</w:t>
            </w:r>
            <w:r w:rsidR="00A8163B">
              <w:rPr>
                <w:rFonts w:ascii="Arial" w:hAnsi="Arial"/>
                <w:b/>
                <w:sz w:val="20"/>
              </w:rPr>
              <w:t xml:space="preserve"> of the tasks performed</w:t>
            </w:r>
          </w:p>
        </w:tc>
      </w:tr>
      <w:tr w:rsidR="00564E6C" w:rsidRPr="00894924" w14:paraId="5AEA7A72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076" w:type="dxa"/>
          </w:tcPr>
          <w:p w14:paraId="7A41C913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50" w:type="dxa"/>
          </w:tcPr>
          <w:p w14:paraId="48CBDAF5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3" w:type="dxa"/>
          </w:tcPr>
          <w:p w14:paraId="4F9BC8FD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267A5F8A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62" w:type="dxa"/>
          </w:tcPr>
          <w:p w14:paraId="3FAFEB81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</w:tr>
      <w:tr w:rsidR="00564E6C" w:rsidRPr="00894924" w14:paraId="0CD2A106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7068454C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50" w:type="dxa"/>
          </w:tcPr>
          <w:p w14:paraId="6B37654D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3" w:type="dxa"/>
          </w:tcPr>
          <w:p w14:paraId="47361C01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01DD34E6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62" w:type="dxa"/>
          </w:tcPr>
          <w:p w14:paraId="1E430990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</w:tr>
      <w:tr w:rsidR="00564E6C" w:rsidRPr="00894924" w14:paraId="3E3DCDF4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07782725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50" w:type="dxa"/>
          </w:tcPr>
          <w:p w14:paraId="27826041" w14:textId="77777777" w:rsidR="00564E6C" w:rsidRPr="00894924" w:rsidRDefault="00564E6C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3" w:type="dxa"/>
          </w:tcPr>
          <w:p w14:paraId="4FB35EBA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2F45D97E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62" w:type="dxa"/>
          </w:tcPr>
          <w:p w14:paraId="25B57B09" w14:textId="77777777" w:rsidR="00564E6C" w:rsidRPr="00894924" w:rsidRDefault="00564E6C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</w:tr>
      <w:tr w:rsidR="001F3E91" w:rsidRPr="00894924" w14:paraId="7B52F36D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6412E0A1" w14:textId="77777777" w:rsidR="001F3E91" w:rsidRPr="00894924" w:rsidRDefault="001F3E91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50" w:type="dxa"/>
          </w:tcPr>
          <w:p w14:paraId="43407C45" w14:textId="77777777" w:rsidR="001F3E91" w:rsidRPr="00894924" w:rsidRDefault="001F3E91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3" w:type="dxa"/>
          </w:tcPr>
          <w:p w14:paraId="1BEC3F9B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5150DD4C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62" w:type="dxa"/>
          </w:tcPr>
          <w:p w14:paraId="26468B19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</w:tr>
      <w:tr w:rsidR="001F3E91" w:rsidRPr="00894924" w14:paraId="1A236A72" w14:textId="77777777" w:rsidTr="001F3E91">
        <w:tblPrEx>
          <w:tblCellMar>
            <w:top w:w="0" w:type="dxa"/>
            <w:bottom w:w="0" w:type="dxa"/>
          </w:tblCellMar>
        </w:tblPrEx>
        <w:trPr>
          <w:cantSplit/>
          <w:trHeight w:val="487"/>
        </w:trPr>
        <w:tc>
          <w:tcPr>
            <w:tcW w:w="2076" w:type="dxa"/>
          </w:tcPr>
          <w:p w14:paraId="3851A964" w14:textId="77777777" w:rsidR="001F3E91" w:rsidRPr="00894924" w:rsidRDefault="001F3E91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50" w:type="dxa"/>
          </w:tcPr>
          <w:p w14:paraId="2FDC207E" w14:textId="77777777" w:rsidR="001F3E91" w:rsidRPr="00894924" w:rsidRDefault="001F3E91">
            <w:pPr>
              <w:pStyle w:val="normaltableau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3" w:type="dxa"/>
          </w:tcPr>
          <w:p w14:paraId="2AD76056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23977F90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w="6662" w:type="dxa"/>
          </w:tcPr>
          <w:p w14:paraId="06057342" w14:textId="77777777" w:rsidR="001F3E91" w:rsidRPr="00894924" w:rsidRDefault="001F3E91">
            <w:pPr>
              <w:pStyle w:val="normaltableau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5BB7451E" w14:textId="77777777" w:rsidR="00C04F62" w:rsidRDefault="00C04F62" w:rsidP="00656ED8">
      <w:pPr>
        <w:spacing w:before="240"/>
        <w:ind w:left="-1276"/>
        <w:rPr>
          <w:rFonts w:ascii="Arial" w:hAnsi="Arial"/>
          <w:sz w:val="20"/>
        </w:rPr>
        <w:sectPr w:rsidR="00C04F62" w:rsidSect="00F34C1B">
          <w:footerReference w:type="first" r:id="rId13"/>
          <w:pgSz w:w="16840" w:h="11907" w:orient="landscape" w:code="9"/>
          <w:pgMar w:top="993" w:right="1134" w:bottom="1418" w:left="1985" w:header="426" w:footer="720" w:gutter="567"/>
          <w:paperSrc w:first="15" w:other="15"/>
          <w:cols w:space="720"/>
          <w:docGrid w:linePitch="326"/>
        </w:sectPr>
      </w:pPr>
    </w:p>
    <w:p w14:paraId="20E38876" w14:textId="77777777" w:rsidR="00C04F62" w:rsidRPr="00C04F62" w:rsidRDefault="00C04F62" w:rsidP="00C04F62">
      <w:pPr>
        <w:tabs>
          <w:tab w:val="left" w:pos="1701"/>
          <w:tab w:val="left" w:pos="2552"/>
        </w:tabs>
        <w:spacing w:before="240"/>
        <w:jc w:val="center"/>
        <w:rPr>
          <w:rFonts w:ascii="Arial" w:hAnsi="Arial" w:cs="Arial"/>
          <w:b/>
          <w:caps/>
          <w:sz w:val="20"/>
        </w:rPr>
      </w:pPr>
      <w:r w:rsidRPr="00C04F62">
        <w:rPr>
          <w:rFonts w:ascii="Arial" w:hAnsi="Arial" w:cs="Arial"/>
          <w:b/>
          <w:caps/>
          <w:sz w:val="20"/>
        </w:rPr>
        <w:lastRenderedPageBreak/>
        <w:t>Statement of exclusivity and availability</w:t>
      </w:r>
      <w:r w:rsidRPr="00C04F62">
        <w:rPr>
          <w:rFonts w:ascii="Arial" w:hAnsi="Arial" w:cs="Arial"/>
          <w:b/>
          <w:caps/>
          <w:sz w:val="20"/>
        </w:rPr>
        <w:br/>
        <w:t xml:space="preserve">refERENCE CODE: </w:t>
      </w:r>
      <w:r w:rsidRPr="00C04F62">
        <w:rPr>
          <w:rFonts w:ascii="Arial" w:hAnsi="Arial" w:cs="Arial"/>
          <w:b/>
          <w:caps/>
          <w:sz w:val="20"/>
          <w:highlight w:val="yellow"/>
        </w:rPr>
        <w:t>&lt;ta reference&gt;</w:t>
      </w:r>
    </w:p>
    <w:p w14:paraId="53F6D44F" w14:textId="77777777" w:rsidR="00C04F62" w:rsidRDefault="00C04F62" w:rsidP="00C04F62">
      <w:pPr>
        <w:tabs>
          <w:tab w:val="left" w:pos="1701"/>
        </w:tabs>
        <w:spacing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 xml:space="preserve">I, the undersigned, hereby declare that I agree to participate </w:t>
      </w:r>
      <w:r w:rsidRPr="00C04F62">
        <w:rPr>
          <w:rFonts w:ascii="Arial" w:hAnsi="Arial" w:cs="Arial"/>
          <w:b/>
          <w:sz w:val="20"/>
        </w:rPr>
        <w:t>exclusively</w:t>
      </w:r>
      <w:r w:rsidRPr="00C04F62">
        <w:rPr>
          <w:rFonts w:ascii="Arial" w:hAnsi="Arial" w:cs="Arial"/>
          <w:sz w:val="20"/>
        </w:rPr>
        <w:t xml:space="preserve"> with the tenderer </w:t>
      </w:r>
      <w:r w:rsidRPr="00C04F62">
        <w:rPr>
          <w:rFonts w:ascii="Arial" w:hAnsi="Arial" w:cs="Arial"/>
          <w:sz w:val="20"/>
          <w:highlight w:val="yellow"/>
        </w:rPr>
        <w:t>&lt;</w:t>
      </w:r>
      <w:r w:rsidR="00682B9F">
        <w:rPr>
          <w:rFonts w:ascii="Arial" w:hAnsi="Arial" w:cs="Arial"/>
          <w:sz w:val="20"/>
          <w:highlight w:val="yellow"/>
        </w:rPr>
        <w:t> </w:t>
      </w:r>
      <w:r w:rsidRPr="00C04F62">
        <w:rPr>
          <w:rFonts w:ascii="Arial" w:hAnsi="Arial" w:cs="Arial"/>
          <w:sz w:val="20"/>
          <w:highlight w:val="yellow"/>
        </w:rPr>
        <w:t>tenderer name &gt;</w:t>
      </w:r>
      <w:r w:rsidRPr="00C04F62">
        <w:rPr>
          <w:rFonts w:ascii="Arial" w:hAnsi="Arial" w:cs="Arial"/>
          <w:sz w:val="20"/>
        </w:rPr>
        <w:t xml:space="preserve"> in the above-mention</w:t>
      </w:r>
      <w:r>
        <w:rPr>
          <w:rFonts w:ascii="Arial" w:hAnsi="Arial" w:cs="Arial"/>
          <w:sz w:val="20"/>
        </w:rPr>
        <w:t>ed service tender procedure.</w:t>
      </w:r>
      <w:r w:rsidR="002901E4">
        <w:rPr>
          <w:rFonts w:ascii="Arial" w:hAnsi="Arial" w:cs="Arial"/>
          <w:sz w:val="20"/>
        </w:rPr>
        <w:t xml:space="preserve"> This declaration </w:t>
      </w:r>
      <w:r w:rsidR="00932433" w:rsidRPr="00932433">
        <w:rPr>
          <w:rFonts w:ascii="Arial" w:hAnsi="Arial" w:cs="Arial"/>
          <w:sz w:val="20"/>
        </w:rPr>
        <w:t>includes that I will not be proposed as a replacement expert in this tender procedure</w:t>
      </w:r>
      <w:r w:rsidR="00932433">
        <w:rPr>
          <w:rFonts w:ascii="Arial" w:hAnsi="Arial" w:cs="Arial"/>
          <w:sz w:val="20"/>
        </w:rPr>
        <w:t xml:space="preserve"> until the contract is signed with the awarded company.</w:t>
      </w:r>
      <w:r w:rsidR="00932433" w:rsidRPr="0093243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I </w:t>
      </w:r>
      <w:r w:rsidRPr="00C04F62">
        <w:rPr>
          <w:rFonts w:ascii="Arial" w:hAnsi="Arial" w:cs="Arial"/>
          <w:sz w:val="20"/>
        </w:rPr>
        <w:t>declare that</w:t>
      </w:r>
      <w:r w:rsidR="00B67F77">
        <w:rPr>
          <w:rFonts w:ascii="Arial" w:hAnsi="Arial" w:cs="Arial"/>
          <w:sz w:val="20"/>
        </w:rPr>
        <w:t>,</w:t>
      </w:r>
      <w:r w:rsidRPr="00C04F62">
        <w:rPr>
          <w:rFonts w:ascii="Arial" w:hAnsi="Arial" w:cs="Arial"/>
          <w:sz w:val="20"/>
        </w:rPr>
        <w:t xml:space="preserve"> </w:t>
      </w:r>
      <w:proofErr w:type="gramStart"/>
      <w:r w:rsidR="00B67F77" w:rsidRPr="00C04F62">
        <w:rPr>
          <w:rFonts w:ascii="Arial" w:hAnsi="Arial" w:cs="Arial"/>
          <w:sz w:val="20"/>
        </w:rPr>
        <w:t>in the event that</w:t>
      </w:r>
      <w:proofErr w:type="gramEnd"/>
      <w:r w:rsidR="00B67F77" w:rsidRPr="00C04F62">
        <w:rPr>
          <w:rFonts w:ascii="Arial" w:hAnsi="Arial" w:cs="Arial"/>
          <w:sz w:val="20"/>
        </w:rPr>
        <w:t xml:space="preserve"> this tender is successful</w:t>
      </w:r>
      <w:r w:rsidR="00B67F77">
        <w:rPr>
          <w:rFonts w:ascii="Arial" w:hAnsi="Arial" w:cs="Arial"/>
          <w:sz w:val="20"/>
        </w:rPr>
        <w:t>,</w:t>
      </w:r>
      <w:r w:rsidR="00B67F77" w:rsidRPr="00C04F62">
        <w:rPr>
          <w:rFonts w:ascii="Arial" w:hAnsi="Arial" w:cs="Arial"/>
          <w:sz w:val="20"/>
        </w:rPr>
        <w:t xml:space="preserve"> </w:t>
      </w:r>
      <w:r w:rsidRPr="00C04F62">
        <w:rPr>
          <w:rFonts w:ascii="Arial" w:hAnsi="Arial" w:cs="Arial"/>
          <w:sz w:val="20"/>
        </w:rPr>
        <w:t xml:space="preserve">I am willing </w:t>
      </w:r>
      <w:r w:rsidR="00FD00FE">
        <w:rPr>
          <w:rFonts w:ascii="Arial" w:hAnsi="Arial" w:cs="Arial"/>
          <w:sz w:val="20"/>
        </w:rPr>
        <w:t xml:space="preserve">and available </w:t>
      </w:r>
      <w:r w:rsidRPr="00C04F62">
        <w:rPr>
          <w:rFonts w:ascii="Arial" w:hAnsi="Arial" w:cs="Arial"/>
          <w:sz w:val="20"/>
        </w:rPr>
        <w:t xml:space="preserve">to work for the period(s) foreseen for the position for which my CV </w:t>
      </w:r>
      <w:r w:rsidR="00682B9F">
        <w:rPr>
          <w:rFonts w:ascii="Arial" w:hAnsi="Arial" w:cs="Arial"/>
          <w:sz w:val="20"/>
        </w:rPr>
        <w:t>w</w:t>
      </w:r>
      <w:r w:rsidRPr="00C04F62">
        <w:rPr>
          <w:rFonts w:ascii="Arial" w:hAnsi="Arial" w:cs="Arial"/>
          <w:sz w:val="20"/>
        </w:rPr>
        <w:t xml:space="preserve">as </w:t>
      </w:r>
      <w:r w:rsidR="00682B9F">
        <w:rPr>
          <w:rFonts w:ascii="Arial" w:hAnsi="Arial" w:cs="Arial"/>
          <w:sz w:val="20"/>
        </w:rPr>
        <w:t>submitted,</w:t>
      </w:r>
      <w:r w:rsidRPr="00C04F62">
        <w:rPr>
          <w:rFonts w:ascii="Arial" w:hAnsi="Arial" w:cs="Arial"/>
          <w:sz w:val="20"/>
        </w:rPr>
        <w:t xml:space="preserve"> namely:</w:t>
      </w:r>
    </w:p>
    <w:p w14:paraId="3F3BB271" w14:textId="77777777" w:rsidR="00C04F62" w:rsidRPr="00C04F62" w:rsidRDefault="00C04F62" w:rsidP="00C04F62">
      <w:pPr>
        <w:tabs>
          <w:tab w:val="left" w:pos="1701"/>
        </w:tabs>
        <w:spacing w:after="0"/>
        <w:rPr>
          <w:rFonts w:ascii="Arial" w:hAnsi="Arial"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2"/>
        <w:gridCol w:w="2579"/>
        <w:gridCol w:w="2927"/>
      </w:tblGrid>
      <w:tr w:rsidR="00C04F62" w:rsidRPr="00C04F62" w14:paraId="52618AE6" w14:textId="77777777" w:rsidTr="00C04F62">
        <w:trPr>
          <w:jc w:val="center"/>
        </w:trPr>
        <w:tc>
          <w:tcPr>
            <w:tcW w:w="1864" w:type="pct"/>
          </w:tcPr>
          <w:p w14:paraId="7039676C" w14:textId="77777777" w:rsidR="00C04F62" w:rsidRPr="00C04F62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From</w:t>
            </w:r>
          </w:p>
        </w:tc>
        <w:tc>
          <w:tcPr>
            <w:tcW w:w="1469" w:type="pct"/>
          </w:tcPr>
          <w:p w14:paraId="65419A49" w14:textId="77777777" w:rsidR="00C04F62" w:rsidRPr="00C04F62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To</w:t>
            </w:r>
          </w:p>
        </w:tc>
        <w:tc>
          <w:tcPr>
            <w:tcW w:w="1667" w:type="pct"/>
            <w:shd w:val="clear" w:color="auto" w:fill="auto"/>
          </w:tcPr>
          <w:p w14:paraId="20C8CCB2" w14:textId="77777777" w:rsidR="00C04F62" w:rsidRPr="00C04F62" w:rsidRDefault="00C04F62" w:rsidP="00C04F62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Availability</w:t>
            </w:r>
          </w:p>
        </w:tc>
      </w:tr>
      <w:tr w:rsidR="00C04F62" w:rsidRPr="00C04F62" w14:paraId="2B22F6C9" w14:textId="77777777" w:rsidTr="00C04F62">
        <w:trPr>
          <w:jc w:val="center"/>
        </w:trPr>
        <w:tc>
          <w:tcPr>
            <w:tcW w:w="1864" w:type="pct"/>
          </w:tcPr>
          <w:p w14:paraId="031A8947" w14:textId="77777777" w:rsidR="00C04F62" w:rsidRPr="00C04F62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C04F62">
              <w:rPr>
                <w:rFonts w:ascii="Arial" w:hAnsi="Arial" w:cs="Arial"/>
                <w:sz w:val="20"/>
                <w:highlight w:val="lightGray"/>
              </w:rPr>
              <w:t>&lt; start of period &gt;</w:t>
            </w:r>
          </w:p>
        </w:tc>
        <w:tc>
          <w:tcPr>
            <w:tcW w:w="1469" w:type="pct"/>
          </w:tcPr>
          <w:p w14:paraId="2C11159A" w14:textId="77777777" w:rsidR="00C04F62" w:rsidRPr="00C04F62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C04F62">
              <w:rPr>
                <w:rFonts w:ascii="Arial" w:hAnsi="Arial" w:cs="Arial"/>
                <w:sz w:val="20"/>
                <w:highlight w:val="lightGray"/>
              </w:rPr>
              <w:t>&lt; end of period &gt;</w:t>
            </w:r>
          </w:p>
        </w:tc>
        <w:tc>
          <w:tcPr>
            <w:tcW w:w="1667" w:type="pct"/>
            <w:shd w:val="clear" w:color="auto" w:fill="auto"/>
          </w:tcPr>
          <w:p w14:paraId="26768041" w14:textId="77777777" w:rsidR="00C04F62" w:rsidRPr="00C04F62" w:rsidRDefault="00C04F62" w:rsidP="00C04F62">
            <w:pPr>
              <w:spacing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C04F62">
              <w:rPr>
                <w:rFonts w:ascii="Arial" w:hAnsi="Arial" w:cs="Arial"/>
                <w:sz w:val="20"/>
                <w:highlight w:val="lightGray"/>
              </w:rPr>
              <w:t xml:space="preserve">&lt; </w:t>
            </w:r>
            <w:r w:rsidR="00C243B9">
              <w:rPr>
                <w:rFonts w:ascii="Arial" w:hAnsi="Arial" w:cs="Arial"/>
                <w:sz w:val="20"/>
                <w:highlight w:val="lightGray"/>
              </w:rPr>
              <w:t>full time/part time, with a minimum of X days</w:t>
            </w:r>
            <w:r w:rsidR="001F3E91">
              <w:rPr>
                <w:rFonts w:ascii="Arial" w:hAnsi="Arial" w:cs="Arial"/>
                <w:sz w:val="20"/>
                <w:highlight w:val="lightGray"/>
              </w:rPr>
              <w:t>&gt;</w:t>
            </w:r>
          </w:p>
        </w:tc>
      </w:tr>
    </w:tbl>
    <w:p w14:paraId="77624732" w14:textId="77777777" w:rsidR="00C04F62" w:rsidRDefault="00C04F62" w:rsidP="00C04F62">
      <w:pPr>
        <w:tabs>
          <w:tab w:val="left" w:pos="1701"/>
        </w:tabs>
        <w:spacing w:before="240"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>I confirm that I do not have a confirmed engagement</w:t>
      </w:r>
      <w:r w:rsidRPr="00C04F62">
        <w:rPr>
          <w:rFonts w:ascii="Arial" w:hAnsi="Arial" w:cs="Arial"/>
          <w:sz w:val="20"/>
          <w:vertAlign w:val="superscript"/>
        </w:rPr>
        <w:footnoteReference w:id="1"/>
      </w:r>
      <w:r w:rsidRPr="00C04F62">
        <w:rPr>
          <w:rFonts w:ascii="Arial" w:hAnsi="Arial" w:cs="Arial"/>
          <w:sz w:val="20"/>
        </w:rPr>
        <w:t xml:space="preserve"> as </w:t>
      </w:r>
      <w:r w:rsidR="005B711F">
        <w:rPr>
          <w:rFonts w:ascii="Arial" w:hAnsi="Arial" w:cs="Arial"/>
          <w:sz w:val="20"/>
        </w:rPr>
        <w:t>an</w:t>
      </w:r>
      <w:r w:rsidRPr="00C04F62">
        <w:rPr>
          <w:rFonts w:ascii="Arial" w:hAnsi="Arial" w:cs="Arial"/>
          <w:sz w:val="20"/>
        </w:rPr>
        <w:t xml:space="preserve"> expert in </w:t>
      </w:r>
      <w:r>
        <w:rPr>
          <w:rFonts w:ascii="Arial" w:hAnsi="Arial" w:cs="Arial"/>
          <w:sz w:val="20"/>
        </w:rPr>
        <w:t xml:space="preserve">other </w:t>
      </w:r>
      <w:r w:rsidRPr="00C04F62"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>s,</w:t>
      </w:r>
      <w:r w:rsidRPr="00C04F62">
        <w:rPr>
          <w:rFonts w:ascii="Arial" w:hAnsi="Arial" w:cs="Arial"/>
          <w:sz w:val="20"/>
        </w:rPr>
        <w:t xml:space="preserve"> or any other professional activity</w:t>
      </w:r>
      <w:r>
        <w:rPr>
          <w:rFonts w:ascii="Arial" w:hAnsi="Arial" w:cs="Arial"/>
          <w:sz w:val="20"/>
        </w:rPr>
        <w:t>,</w:t>
      </w:r>
      <w:r w:rsidRPr="00C04F62">
        <w:rPr>
          <w:rFonts w:ascii="Arial" w:hAnsi="Arial" w:cs="Arial"/>
          <w:sz w:val="20"/>
        </w:rPr>
        <w:t xml:space="preserve"> incompatible in terms of capacity and timing with the above engagements.</w:t>
      </w:r>
    </w:p>
    <w:p w14:paraId="105242A0" w14:textId="77777777" w:rsidR="00C04F62" w:rsidRPr="00C04F62" w:rsidRDefault="00C04F62" w:rsidP="00C04F62">
      <w:pPr>
        <w:spacing w:before="120" w:after="120"/>
        <w:rPr>
          <w:rFonts w:ascii="Arial" w:hAnsi="Arial"/>
          <w:sz w:val="20"/>
        </w:rPr>
      </w:pPr>
      <w:r w:rsidRPr="00C04F62">
        <w:rPr>
          <w:rFonts w:ascii="Arial" w:hAnsi="Arial"/>
          <w:b/>
          <w:sz w:val="20"/>
        </w:rPr>
        <w:t>[</w:t>
      </w:r>
      <w:r w:rsidRPr="00C04F62">
        <w:rPr>
          <w:rFonts w:ascii="Arial" w:hAnsi="Arial" w:cs="Arial"/>
          <w:i/>
          <w:sz w:val="20"/>
          <w:shd w:val="clear" w:color="auto" w:fill="FFFF99"/>
        </w:rPr>
        <w:t>If applicable</w:t>
      </w:r>
      <w:r w:rsidRPr="00C04F62">
        <w:rPr>
          <w:rFonts w:ascii="Arial" w:hAnsi="Arial"/>
          <w:sz w:val="20"/>
          <w:highlight w:val="lightGray"/>
        </w:rPr>
        <w:t xml:space="preserve"> For information, I am currently engaged in the following projects/professional activities:</w:t>
      </w: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2268"/>
        <w:gridCol w:w="1418"/>
        <w:gridCol w:w="1984"/>
      </w:tblGrid>
      <w:tr w:rsidR="00C04F62" w:rsidRPr="00C04F62" w14:paraId="35FC3AD1" w14:textId="77777777" w:rsidTr="007207D9">
        <w:tc>
          <w:tcPr>
            <w:tcW w:w="3374" w:type="dxa"/>
          </w:tcPr>
          <w:p w14:paraId="3ED2B889" w14:textId="77777777" w:rsidR="00C04F62" w:rsidRPr="00C04F62" w:rsidRDefault="00C04F62" w:rsidP="00B67F77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b/>
                <w:sz w:val="20"/>
              </w:rPr>
            </w:pPr>
            <w:r w:rsidRPr="00C04F62">
              <w:rPr>
                <w:rFonts w:ascii="Arial" w:hAnsi="Arial"/>
                <w:b/>
                <w:sz w:val="20"/>
              </w:rPr>
              <w:t xml:space="preserve">Name of project / activity </w:t>
            </w:r>
          </w:p>
        </w:tc>
        <w:tc>
          <w:tcPr>
            <w:tcW w:w="2268" w:type="dxa"/>
          </w:tcPr>
          <w:p w14:paraId="34FE3364" w14:textId="77777777" w:rsidR="00C04F62" w:rsidRPr="00C04F62" w:rsidRDefault="00C04F62" w:rsidP="00B67F77">
            <w:pPr>
              <w:spacing w:before="40" w:after="0"/>
              <w:jc w:val="center"/>
              <w:rPr>
                <w:rFonts w:ascii="Arial" w:hAnsi="Arial"/>
                <w:b/>
                <w:sz w:val="20"/>
              </w:rPr>
            </w:pPr>
            <w:r w:rsidRPr="00C04F62">
              <w:rPr>
                <w:rFonts w:ascii="Arial" w:hAnsi="Arial"/>
                <w:b/>
                <w:sz w:val="20"/>
              </w:rPr>
              <w:t>Company / employer</w:t>
            </w:r>
          </w:p>
        </w:tc>
        <w:tc>
          <w:tcPr>
            <w:tcW w:w="1418" w:type="dxa"/>
          </w:tcPr>
          <w:p w14:paraId="17065215" w14:textId="77777777" w:rsidR="00C04F62" w:rsidRPr="00C04F62" w:rsidRDefault="00C04F62" w:rsidP="00B67F77">
            <w:pPr>
              <w:spacing w:before="40" w:after="0"/>
              <w:jc w:val="center"/>
              <w:rPr>
                <w:rFonts w:ascii="Arial" w:hAnsi="Arial"/>
                <w:b/>
                <w:sz w:val="20"/>
              </w:rPr>
            </w:pPr>
            <w:r w:rsidRPr="00C04F62">
              <w:rPr>
                <w:rFonts w:ascii="Arial" w:hAnsi="Arial"/>
                <w:b/>
                <w:sz w:val="20"/>
              </w:rPr>
              <w:t>End date of engagement</w:t>
            </w:r>
          </w:p>
        </w:tc>
        <w:tc>
          <w:tcPr>
            <w:tcW w:w="1984" w:type="dxa"/>
          </w:tcPr>
          <w:p w14:paraId="68879F6E" w14:textId="77777777" w:rsidR="00C04F62" w:rsidRPr="00C04F62" w:rsidRDefault="00C04F62" w:rsidP="00B67F77">
            <w:pPr>
              <w:spacing w:before="40" w:after="0"/>
              <w:jc w:val="center"/>
              <w:rPr>
                <w:rFonts w:ascii="Arial" w:hAnsi="Arial"/>
                <w:b/>
                <w:sz w:val="20"/>
              </w:rPr>
            </w:pPr>
            <w:r w:rsidRPr="00C04F62">
              <w:rPr>
                <w:rFonts w:ascii="Arial" w:hAnsi="Arial"/>
                <w:b/>
                <w:sz w:val="20"/>
              </w:rPr>
              <w:t>Remaining days</w:t>
            </w:r>
          </w:p>
        </w:tc>
      </w:tr>
      <w:tr w:rsidR="00C04F62" w:rsidRPr="00C04F62" w14:paraId="47A61E50" w14:textId="77777777" w:rsidTr="007207D9">
        <w:tc>
          <w:tcPr>
            <w:tcW w:w="3374" w:type="dxa"/>
          </w:tcPr>
          <w:p w14:paraId="2869476F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  <w:highlight w:val="yellow"/>
              </w:rPr>
            </w:pPr>
            <w:r w:rsidRPr="00C04F62">
              <w:rPr>
                <w:rFonts w:ascii="Arial" w:hAnsi="Arial"/>
                <w:sz w:val="20"/>
                <w:highlight w:val="yellow"/>
              </w:rPr>
              <w:t>&lt; name of project &gt;</w:t>
            </w:r>
          </w:p>
        </w:tc>
        <w:tc>
          <w:tcPr>
            <w:tcW w:w="2268" w:type="dxa"/>
          </w:tcPr>
          <w:p w14:paraId="69E62931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  <w:highlight w:val="yellow"/>
              </w:rPr>
            </w:pPr>
            <w:r w:rsidRPr="00C04F62">
              <w:rPr>
                <w:rFonts w:ascii="Arial" w:hAnsi="Arial"/>
                <w:sz w:val="20"/>
                <w:highlight w:val="yellow"/>
              </w:rPr>
              <w:t>&lt; employer &gt;</w:t>
            </w:r>
          </w:p>
        </w:tc>
        <w:tc>
          <w:tcPr>
            <w:tcW w:w="1418" w:type="dxa"/>
          </w:tcPr>
          <w:p w14:paraId="3DC71BA9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  <w:highlight w:val="yellow"/>
              </w:rPr>
            </w:pPr>
            <w:r w:rsidRPr="00C04F62">
              <w:rPr>
                <w:rFonts w:ascii="Arial" w:hAnsi="Arial"/>
                <w:sz w:val="20"/>
                <w:highlight w:val="yellow"/>
              </w:rPr>
              <w:t>&lt; date &gt;</w:t>
            </w:r>
          </w:p>
        </w:tc>
        <w:tc>
          <w:tcPr>
            <w:tcW w:w="1984" w:type="dxa"/>
            <w:shd w:val="clear" w:color="auto" w:fill="auto"/>
          </w:tcPr>
          <w:p w14:paraId="1A7CFA96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  <w:highlight w:val="yellow"/>
              </w:rPr>
            </w:pPr>
            <w:r w:rsidRPr="00C04F62">
              <w:rPr>
                <w:rFonts w:ascii="Arial" w:hAnsi="Arial"/>
                <w:sz w:val="20"/>
                <w:highlight w:val="yellow"/>
              </w:rPr>
              <w:t>&lt; days &gt;</w:t>
            </w:r>
          </w:p>
        </w:tc>
      </w:tr>
      <w:tr w:rsidR="00C04F62" w:rsidRPr="00C04F62" w14:paraId="165EC695" w14:textId="77777777" w:rsidTr="007207D9">
        <w:tc>
          <w:tcPr>
            <w:tcW w:w="3374" w:type="dxa"/>
          </w:tcPr>
          <w:p w14:paraId="4AE5CA63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</w:rPr>
            </w:pPr>
            <w:r w:rsidRPr="00C04F62">
              <w:rPr>
                <w:rFonts w:ascii="Arial" w:hAnsi="Arial"/>
                <w:sz w:val="20"/>
              </w:rPr>
              <w:t>Etc..</w:t>
            </w:r>
          </w:p>
        </w:tc>
        <w:tc>
          <w:tcPr>
            <w:tcW w:w="2268" w:type="dxa"/>
          </w:tcPr>
          <w:p w14:paraId="6C92244F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18" w:type="dxa"/>
          </w:tcPr>
          <w:p w14:paraId="3D87DD91" w14:textId="77777777" w:rsidR="00C04F62" w:rsidRPr="00C04F62" w:rsidRDefault="00C04F62" w:rsidP="00C04F62">
            <w:pPr>
              <w:tabs>
                <w:tab w:val="left" w:pos="1701"/>
              </w:tabs>
              <w:spacing w:before="40" w:after="4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04BC8B0" w14:textId="77777777" w:rsidR="00C04F62" w:rsidRPr="00C04F62" w:rsidRDefault="00C04F62" w:rsidP="00C04F62">
            <w:pPr>
              <w:spacing w:before="120" w:after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4CF4EFE9" w14:textId="77777777" w:rsidR="001F3E91" w:rsidRDefault="001F3E91" w:rsidP="00C04F62">
      <w:pPr>
        <w:tabs>
          <w:tab w:val="left" w:pos="1701"/>
        </w:tabs>
        <w:spacing w:after="0"/>
        <w:rPr>
          <w:rFonts w:ascii="Arial" w:hAnsi="Arial" w:cs="Arial"/>
          <w:sz w:val="20"/>
        </w:rPr>
      </w:pPr>
    </w:p>
    <w:p w14:paraId="6BA496CF" w14:textId="77777777" w:rsidR="00C04F62" w:rsidRDefault="00C04F62" w:rsidP="00C04F62">
      <w:pPr>
        <w:tabs>
          <w:tab w:val="left" w:pos="1701"/>
        </w:tabs>
        <w:spacing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>By making this declaration, I understand that</w:t>
      </w:r>
      <w:r>
        <w:rPr>
          <w:rFonts w:ascii="Arial" w:hAnsi="Arial" w:cs="Arial"/>
          <w:sz w:val="20"/>
        </w:rPr>
        <w:t>:</w:t>
      </w:r>
    </w:p>
    <w:p w14:paraId="243A62E2" w14:textId="77777777" w:rsidR="00C04F62" w:rsidRDefault="00C04F62" w:rsidP="00C04F62">
      <w:pPr>
        <w:numPr>
          <w:ilvl w:val="0"/>
          <w:numId w:val="20"/>
        </w:numPr>
        <w:tabs>
          <w:tab w:val="left" w:pos="720"/>
        </w:tabs>
        <w:spacing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>I am not allowed to present myself as an expert to any other tenderer submitting a tender to this tender procedure. I am fully aware that if I do so, I will be excluded from this tender procedure, the tenders may be rejected, and I may also be subject to exclusion from other EIB tender procedures and contracts.</w:t>
      </w:r>
    </w:p>
    <w:p w14:paraId="6EF0504A" w14:textId="77777777" w:rsidR="00C04F62" w:rsidRDefault="00C04F62" w:rsidP="00C04F62">
      <w:pPr>
        <w:numPr>
          <w:ilvl w:val="0"/>
          <w:numId w:val="20"/>
        </w:numPr>
        <w:tabs>
          <w:tab w:val="left" w:pos="720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Pr="00C04F62">
        <w:rPr>
          <w:rFonts w:ascii="Arial" w:hAnsi="Arial" w:cs="Arial"/>
          <w:sz w:val="20"/>
        </w:rPr>
        <w:t>hould this tender be successful, I am fully aware that if I am not available at the expected start date of my services for reasons other</w:t>
      </w:r>
      <w:r>
        <w:rPr>
          <w:rFonts w:ascii="Arial" w:hAnsi="Arial" w:cs="Arial"/>
          <w:sz w:val="20"/>
        </w:rPr>
        <w:t xml:space="preserve"> than ill-health, force majeure, </w:t>
      </w:r>
      <w:r w:rsidRPr="00C04F62">
        <w:rPr>
          <w:rFonts w:ascii="Arial" w:hAnsi="Arial" w:cs="Arial"/>
          <w:sz w:val="20"/>
        </w:rPr>
        <w:t>the tenderer may be subject to exclusion from other EIB tender procedures and contracts and that the notification of award of contract to the tendere</w:t>
      </w:r>
      <w:r w:rsidR="002E154C">
        <w:rPr>
          <w:rFonts w:ascii="Arial" w:hAnsi="Arial" w:cs="Arial"/>
          <w:sz w:val="20"/>
        </w:rPr>
        <w:t>r may be rendered null and void.</w:t>
      </w:r>
    </w:p>
    <w:p w14:paraId="14451F12" w14:textId="77777777" w:rsidR="002E154C" w:rsidRPr="00C04F62" w:rsidRDefault="002E154C" w:rsidP="002E154C">
      <w:pPr>
        <w:tabs>
          <w:tab w:val="left" w:pos="720"/>
        </w:tabs>
        <w:spacing w:after="0"/>
        <w:ind w:left="720"/>
        <w:rPr>
          <w:rFonts w:ascii="Arial" w:hAnsi="Arial" w:cs="Arial"/>
          <w:sz w:val="20"/>
        </w:rPr>
      </w:pPr>
    </w:p>
    <w:p w14:paraId="3AC5B681" w14:textId="77777777" w:rsidR="00C04F62" w:rsidRDefault="00C04F62" w:rsidP="00C04F62">
      <w:pPr>
        <w:spacing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>Additionally</w:t>
      </w:r>
      <w:r w:rsidR="002E154C">
        <w:rPr>
          <w:rFonts w:ascii="Arial" w:hAnsi="Arial" w:cs="Arial"/>
          <w:sz w:val="20"/>
        </w:rPr>
        <w:t>,</w:t>
      </w:r>
      <w:r w:rsidRPr="00C04F62">
        <w:rPr>
          <w:rFonts w:ascii="Arial" w:hAnsi="Arial" w:cs="Arial"/>
          <w:sz w:val="20"/>
        </w:rPr>
        <w:t xml:space="preserve"> I declare that I am not in a situation of conflict of interest and commit to inform the </w:t>
      </w:r>
      <w:r w:rsidR="002E154C">
        <w:rPr>
          <w:rFonts w:ascii="Arial" w:hAnsi="Arial" w:cs="Arial"/>
          <w:sz w:val="20"/>
        </w:rPr>
        <w:t xml:space="preserve">tenderer and the </w:t>
      </w:r>
      <w:r w:rsidRPr="00C04F62">
        <w:rPr>
          <w:rFonts w:ascii="Arial" w:hAnsi="Arial" w:cs="Arial"/>
          <w:sz w:val="20"/>
        </w:rPr>
        <w:t>Contracting Authority of any change in my situation.</w:t>
      </w:r>
    </w:p>
    <w:p w14:paraId="4DF738D9" w14:textId="77777777" w:rsidR="002E154C" w:rsidRDefault="002E154C" w:rsidP="00C04F62">
      <w:pPr>
        <w:spacing w:after="0"/>
        <w:rPr>
          <w:rFonts w:ascii="Arial" w:hAnsi="Arial" w:cs="Arial"/>
          <w:sz w:val="20"/>
        </w:rPr>
      </w:pPr>
    </w:p>
    <w:p w14:paraId="204CA956" w14:textId="77777777" w:rsidR="002E154C" w:rsidRDefault="002E154C" w:rsidP="00C04F62">
      <w:pPr>
        <w:spacing w:after="0"/>
        <w:rPr>
          <w:rFonts w:ascii="Arial" w:hAnsi="Arial" w:cs="Arial"/>
          <w:sz w:val="20"/>
        </w:rPr>
      </w:pPr>
      <w:r w:rsidRPr="002E154C">
        <w:rPr>
          <w:rFonts w:ascii="Arial" w:hAnsi="Arial" w:cs="Arial"/>
          <w:sz w:val="20"/>
        </w:rPr>
        <w:t>I acknowledge that in case the contract is awarded to the tenderer with whom I have signed the present statement, I wi</w:t>
      </w:r>
      <w:r>
        <w:rPr>
          <w:rFonts w:ascii="Arial" w:hAnsi="Arial" w:cs="Arial"/>
          <w:sz w:val="20"/>
        </w:rPr>
        <w:t>ll have no contractual relation</w:t>
      </w:r>
      <w:r w:rsidRPr="002E154C">
        <w:rPr>
          <w:rFonts w:ascii="Arial" w:hAnsi="Arial" w:cs="Arial"/>
          <w:sz w:val="20"/>
        </w:rPr>
        <w:t xml:space="preserve"> with the Contracting Authority and</w:t>
      </w:r>
      <w:r>
        <w:rPr>
          <w:rFonts w:ascii="Arial" w:hAnsi="Arial" w:cs="Arial"/>
          <w:sz w:val="20"/>
        </w:rPr>
        <w:t>,</w:t>
      </w:r>
      <w:r w:rsidRPr="002E154C">
        <w:rPr>
          <w:rFonts w:ascii="Arial" w:hAnsi="Arial" w:cs="Arial"/>
          <w:sz w:val="20"/>
        </w:rPr>
        <w:t xml:space="preserve"> in case of dispute concerning </w:t>
      </w:r>
      <w:r>
        <w:rPr>
          <w:rFonts w:ascii="Arial" w:hAnsi="Arial" w:cs="Arial"/>
          <w:sz w:val="20"/>
        </w:rPr>
        <w:t xml:space="preserve">my contract with the Contractor, </w:t>
      </w:r>
      <w:r w:rsidRPr="002E154C">
        <w:rPr>
          <w:rFonts w:ascii="Arial" w:hAnsi="Arial" w:cs="Arial"/>
          <w:sz w:val="20"/>
        </w:rPr>
        <w:t>I shall address myself to the latter and/or to the competent jurisdictions.</w:t>
      </w:r>
    </w:p>
    <w:p w14:paraId="38090D2D" w14:textId="77777777" w:rsidR="002E154C" w:rsidRPr="00C04F62" w:rsidRDefault="002E154C" w:rsidP="00C04F62">
      <w:pPr>
        <w:spacing w:after="0"/>
        <w:rPr>
          <w:rFonts w:ascii="Arial" w:hAnsi="Arial" w:cs="Arial"/>
          <w:sz w:val="20"/>
        </w:rPr>
      </w:pPr>
    </w:p>
    <w:p w14:paraId="4E4B5562" w14:textId="77777777" w:rsidR="00C04F62" w:rsidRPr="00C04F62" w:rsidRDefault="00C04F62" w:rsidP="00C04F62">
      <w:pPr>
        <w:spacing w:after="0"/>
        <w:rPr>
          <w:rFonts w:ascii="Arial" w:hAnsi="Arial" w:cs="Arial"/>
          <w:sz w:val="20"/>
        </w:rPr>
      </w:pPr>
      <w:r w:rsidRPr="00253A0C">
        <w:rPr>
          <w:rFonts w:ascii="Arial" w:hAnsi="Arial" w:cs="Arial"/>
          <w:b/>
          <w:sz w:val="20"/>
        </w:rPr>
        <w:t>[</w:t>
      </w:r>
      <w:r w:rsidRPr="00C04F62">
        <w:rPr>
          <w:rFonts w:ascii="Arial" w:hAnsi="Arial" w:cs="Arial"/>
          <w:i/>
          <w:sz w:val="20"/>
          <w:shd w:val="clear" w:color="auto" w:fill="FFFF99"/>
        </w:rPr>
        <w:t>If applicable</w:t>
      </w:r>
      <w:r w:rsidRPr="00C04F62">
        <w:rPr>
          <w:rFonts w:ascii="Arial" w:hAnsi="Arial" w:cs="Arial"/>
          <w:i/>
          <w:sz w:val="20"/>
        </w:rPr>
        <w:t xml:space="preserve">: </w:t>
      </w:r>
      <w:r w:rsidRPr="00C04F62">
        <w:rPr>
          <w:rFonts w:ascii="Arial" w:hAnsi="Arial" w:cs="Arial"/>
          <w:sz w:val="20"/>
        </w:rPr>
        <w:t xml:space="preserve">For information I have </w:t>
      </w:r>
      <w:r w:rsidR="00C243B9">
        <w:rPr>
          <w:rFonts w:ascii="Arial" w:hAnsi="Arial" w:cs="Arial"/>
          <w:sz w:val="20"/>
        </w:rPr>
        <w:t xml:space="preserve">been proposed as a key expert in the </w:t>
      </w:r>
      <w:r w:rsidRPr="00C04F62">
        <w:rPr>
          <w:rFonts w:ascii="Arial" w:hAnsi="Arial" w:cs="Arial"/>
          <w:sz w:val="20"/>
        </w:rPr>
        <w:t xml:space="preserve">following </w:t>
      </w:r>
      <w:r w:rsidR="00C243B9">
        <w:rPr>
          <w:rFonts w:ascii="Arial" w:hAnsi="Arial" w:cs="Arial"/>
          <w:sz w:val="20"/>
        </w:rPr>
        <w:t xml:space="preserve">on-going </w:t>
      </w:r>
      <w:r w:rsidRPr="00C04F62">
        <w:rPr>
          <w:rFonts w:ascii="Arial" w:hAnsi="Arial" w:cs="Arial"/>
          <w:sz w:val="20"/>
        </w:rPr>
        <w:t>tender(s):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2"/>
        <w:gridCol w:w="2667"/>
        <w:gridCol w:w="2839"/>
      </w:tblGrid>
      <w:tr w:rsidR="00C04F62" w:rsidRPr="00C04F62" w14:paraId="0AAB038D" w14:textId="77777777" w:rsidTr="00C04F62">
        <w:trPr>
          <w:jc w:val="center"/>
        </w:trPr>
        <w:tc>
          <w:tcPr>
            <w:tcW w:w="1864" w:type="pct"/>
          </w:tcPr>
          <w:p w14:paraId="3B1768DE" w14:textId="77777777" w:rsidR="00C04F62" w:rsidRPr="00C04F62" w:rsidRDefault="00C04F62" w:rsidP="00B67F77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Tender reference</w:t>
            </w:r>
          </w:p>
        </w:tc>
        <w:tc>
          <w:tcPr>
            <w:tcW w:w="1519" w:type="pct"/>
          </w:tcPr>
          <w:p w14:paraId="0C1EE571" w14:textId="77777777" w:rsidR="00C04F62" w:rsidRPr="00C04F62" w:rsidRDefault="00C04F62" w:rsidP="00B67F77">
            <w:pPr>
              <w:spacing w:before="4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Submission deadline for the tender</w:t>
            </w:r>
          </w:p>
        </w:tc>
        <w:tc>
          <w:tcPr>
            <w:tcW w:w="1617" w:type="pct"/>
          </w:tcPr>
          <w:p w14:paraId="1854DCE5" w14:textId="77777777" w:rsidR="00C04F62" w:rsidRPr="00C04F62" w:rsidRDefault="00C04F62" w:rsidP="00B67F77">
            <w:pPr>
              <w:spacing w:before="4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Tendered engagement</w:t>
            </w:r>
          </w:p>
        </w:tc>
      </w:tr>
      <w:tr w:rsidR="00C04F62" w:rsidRPr="00C04F62" w14:paraId="15EB984B" w14:textId="77777777" w:rsidTr="00C04F62">
        <w:trPr>
          <w:jc w:val="center"/>
        </w:trPr>
        <w:tc>
          <w:tcPr>
            <w:tcW w:w="1864" w:type="pct"/>
          </w:tcPr>
          <w:p w14:paraId="5DB40134" w14:textId="77777777" w:rsidR="00C04F62" w:rsidRPr="002E154C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2E154C">
              <w:rPr>
                <w:rFonts w:ascii="Arial" w:hAnsi="Arial" w:cs="Arial"/>
                <w:sz w:val="20"/>
                <w:highlight w:val="lightGray"/>
              </w:rPr>
              <w:t>&lt; tender reference &gt;</w:t>
            </w:r>
          </w:p>
        </w:tc>
        <w:tc>
          <w:tcPr>
            <w:tcW w:w="1519" w:type="pct"/>
          </w:tcPr>
          <w:p w14:paraId="5D9EFE95" w14:textId="77777777" w:rsidR="00C04F62" w:rsidRPr="002E154C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2E154C">
              <w:rPr>
                <w:rFonts w:ascii="Arial" w:hAnsi="Arial" w:cs="Arial"/>
                <w:sz w:val="20"/>
                <w:highlight w:val="lightGray"/>
              </w:rPr>
              <w:t>&lt; date &gt;</w:t>
            </w:r>
          </w:p>
        </w:tc>
        <w:tc>
          <w:tcPr>
            <w:tcW w:w="1617" w:type="pct"/>
            <w:shd w:val="clear" w:color="auto" w:fill="auto"/>
          </w:tcPr>
          <w:p w14:paraId="37997A0A" w14:textId="77777777" w:rsidR="00C04F62" w:rsidRPr="002E154C" w:rsidRDefault="00C04F62" w:rsidP="00C04F62">
            <w:pPr>
              <w:spacing w:after="0"/>
              <w:rPr>
                <w:rFonts w:ascii="Arial" w:hAnsi="Arial" w:cs="Arial"/>
                <w:sz w:val="20"/>
                <w:highlight w:val="lightGray"/>
              </w:rPr>
            </w:pPr>
            <w:r w:rsidRPr="002E154C">
              <w:rPr>
                <w:rFonts w:ascii="Arial" w:hAnsi="Arial" w:cs="Arial"/>
                <w:sz w:val="20"/>
                <w:highlight w:val="lightGray"/>
              </w:rPr>
              <w:t xml:space="preserve">&lt; full time/part time </w:t>
            </w:r>
            <w:r w:rsidR="00C243B9">
              <w:rPr>
                <w:rFonts w:ascii="Arial" w:hAnsi="Arial" w:cs="Arial"/>
                <w:sz w:val="20"/>
                <w:highlight w:val="lightGray"/>
              </w:rPr>
              <w:t>OR number of days</w:t>
            </w:r>
          </w:p>
        </w:tc>
      </w:tr>
      <w:tr w:rsidR="00C04F62" w:rsidRPr="00C04F62" w14:paraId="3A819D05" w14:textId="77777777" w:rsidTr="00C04F62">
        <w:trPr>
          <w:jc w:val="center"/>
        </w:trPr>
        <w:tc>
          <w:tcPr>
            <w:tcW w:w="1864" w:type="pct"/>
          </w:tcPr>
          <w:p w14:paraId="0A3E33BD" w14:textId="77777777" w:rsidR="00C04F62" w:rsidRPr="002E154C" w:rsidRDefault="002E154C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  <w:r w:rsidRPr="002E154C">
              <w:rPr>
                <w:rFonts w:ascii="Arial" w:hAnsi="Arial" w:cs="Arial"/>
                <w:sz w:val="20"/>
                <w:highlight w:val="lightGray"/>
              </w:rPr>
              <w:t>Etc.</w:t>
            </w:r>
          </w:p>
        </w:tc>
        <w:tc>
          <w:tcPr>
            <w:tcW w:w="1519" w:type="pct"/>
          </w:tcPr>
          <w:p w14:paraId="0F539FDF" w14:textId="77777777" w:rsidR="00C04F62" w:rsidRPr="002E154C" w:rsidRDefault="00C04F62" w:rsidP="00C04F62">
            <w:pPr>
              <w:tabs>
                <w:tab w:val="left" w:pos="1701"/>
              </w:tabs>
              <w:spacing w:before="40" w:after="0"/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617" w:type="pct"/>
            <w:shd w:val="clear" w:color="auto" w:fill="auto"/>
          </w:tcPr>
          <w:p w14:paraId="1628E90F" w14:textId="77777777" w:rsidR="00C04F62" w:rsidRPr="002E154C" w:rsidRDefault="00C04F62" w:rsidP="00C04F62">
            <w:pPr>
              <w:spacing w:after="0"/>
              <w:rPr>
                <w:rFonts w:ascii="Arial" w:hAnsi="Arial" w:cs="Arial"/>
                <w:sz w:val="20"/>
                <w:highlight w:val="lightGray"/>
              </w:rPr>
            </w:pPr>
          </w:p>
        </w:tc>
      </w:tr>
    </w:tbl>
    <w:p w14:paraId="1971A7FA" w14:textId="77777777" w:rsidR="00C04F62" w:rsidRDefault="00C04F62" w:rsidP="00C04F62">
      <w:pPr>
        <w:spacing w:before="120" w:after="0"/>
        <w:rPr>
          <w:rFonts w:ascii="Arial" w:hAnsi="Arial" w:cs="Arial"/>
          <w:sz w:val="20"/>
        </w:rPr>
      </w:pPr>
      <w:r w:rsidRPr="00C04F62">
        <w:rPr>
          <w:rFonts w:ascii="Arial" w:hAnsi="Arial" w:cs="Arial"/>
          <w:sz w:val="20"/>
        </w:rPr>
        <w:t>Should I</w:t>
      </w:r>
      <w:r w:rsidR="002E154C">
        <w:rPr>
          <w:rFonts w:ascii="Arial" w:hAnsi="Arial" w:cs="Arial"/>
          <w:sz w:val="20"/>
        </w:rPr>
        <w:t xml:space="preserve"> receive a confirmed engagement, </w:t>
      </w:r>
      <w:r w:rsidRPr="00C04F62">
        <w:rPr>
          <w:rFonts w:ascii="Arial" w:hAnsi="Arial" w:cs="Arial"/>
          <w:sz w:val="20"/>
        </w:rPr>
        <w:t xml:space="preserve">I declare that I will accept the first engagement which is offered to </w:t>
      </w:r>
      <w:r w:rsidR="002E154C">
        <w:rPr>
          <w:rFonts w:ascii="Arial" w:hAnsi="Arial" w:cs="Arial"/>
          <w:sz w:val="20"/>
        </w:rPr>
        <w:t xml:space="preserve">me chronologically. Furthermore, </w:t>
      </w:r>
      <w:r w:rsidRPr="00C04F62">
        <w:rPr>
          <w:rFonts w:ascii="Arial" w:hAnsi="Arial" w:cs="Arial"/>
          <w:sz w:val="20"/>
        </w:rPr>
        <w:t>I will notify the tenderer and the Contracting Authority immediately of my unavailability</w:t>
      </w:r>
      <w:r w:rsidR="002E154C">
        <w:rPr>
          <w:rFonts w:ascii="Arial" w:hAnsi="Arial" w:cs="Arial"/>
          <w:sz w:val="20"/>
        </w:rPr>
        <w:t>, if applicable</w:t>
      </w:r>
      <w:r w:rsidRPr="00C04F62">
        <w:rPr>
          <w:rFonts w:ascii="Arial" w:hAnsi="Arial" w:cs="Arial"/>
          <w:sz w:val="20"/>
        </w:rPr>
        <w:t>.</w:t>
      </w:r>
      <w:r w:rsidRPr="00F45190">
        <w:rPr>
          <w:rFonts w:ascii="Arial" w:hAnsi="Arial" w:cs="Arial"/>
          <w:b/>
          <w:sz w:val="20"/>
        </w:rPr>
        <w:t>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7421"/>
      </w:tblGrid>
      <w:tr w:rsidR="00C04F62" w:rsidRPr="00C04F62" w14:paraId="771AE746" w14:textId="77777777" w:rsidTr="00253A0C">
        <w:tc>
          <w:tcPr>
            <w:tcW w:w="773" w:type="pct"/>
            <w:shd w:val="pct10" w:color="auto" w:fill="FFFFFF"/>
          </w:tcPr>
          <w:p w14:paraId="3845EF86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4227" w:type="pct"/>
          </w:tcPr>
          <w:p w14:paraId="6E02A904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sz w:val="20"/>
              </w:rPr>
            </w:pPr>
          </w:p>
        </w:tc>
      </w:tr>
      <w:tr w:rsidR="00C04F62" w:rsidRPr="00C04F62" w14:paraId="6E66FF61" w14:textId="77777777" w:rsidTr="00253A0C">
        <w:tc>
          <w:tcPr>
            <w:tcW w:w="773" w:type="pct"/>
            <w:shd w:val="pct10" w:color="auto" w:fill="FFFFFF"/>
          </w:tcPr>
          <w:p w14:paraId="5E276D20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Signature</w:t>
            </w:r>
          </w:p>
        </w:tc>
        <w:tc>
          <w:tcPr>
            <w:tcW w:w="4227" w:type="pct"/>
          </w:tcPr>
          <w:p w14:paraId="299258D7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sz w:val="20"/>
              </w:rPr>
            </w:pPr>
          </w:p>
        </w:tc>
      </w:tr>
      <w:tr w:rsidR="00C04F62" w:rsidRPr="00C04F62" w14:paraId="3766309C" w14:textId="77777777" w:rsidTr="00253A0C">
        <w:tc>
          <w:tcPr>
            <w:tcW w:w="773" w:type="pct"/>
            <w:shd w:val="pct10" w:color="auto" w:fill="FFFFFF"/>
          </w:tcPr>
          <w:p w14:paraId="00600CD3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b/>
                <w:sz w:val="20"/>
              </w:rPr>
            </w:pPr>
            <w:r w:rsidRPr="00C04F62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4227" w:type="pct"/>
          </w:tcPr>
          <w:p w14:paraId="7FD8B35F" w14:textId="77777777" w:rsidR="00C04F62" w:rsidRPr="00C04F62" w:rsidRDefault="00C04F62" w:rsidP="00C04F62">
            <w:pPr>
              <w:tabs>
                <w:tab w:val="left" w:pos="1701"/>
              </w:tabs>
              <w:spacing w:before="120" w:after="0"/>
              <w:rPr>
                <w:rFonts w:ascii="Arial" w:hAnsi="Arial" w:cs="Arial"/>
                <w:sz w:val="20"/>
              </w:rPr>
            </w:pPr>
          </w:p>
        </w:tc>
      </w:tr>
    </w:tbl>
    <w:p w14:paraId="6663A484" w14:textId="77777777" w:rsidR="00564E6C" w:rsidRPr="00C04F62" w:rsidRDefault="00564E6C" w:rsidP="008F77E1">
      <w:pPr>
        <w:spacing w:before="240"/>
        <w:rPr>
          <w:rFonts w:ascii="Arial" w:hAnsi="Arial" w:cs="Arial"/>
          <w:sz w:val="20"/>
        </w:rPr>
      </w:pPr>
    </w:p>
    <w:sectPr w:rsidR="00564E6C" w:rsidRPr="00C04F62" w:rsidSect="00F34C1B">
      <w:pgSz w:w="11907" w:h="16840" w:code="9"/>
      <w:pgMar w:top="851" w:right="1418" w:bottom="568" w:left="1134" w:header="568" w:footer="720" w:gutter="567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1BC4" w14:textId="77777777" w:rsidR="00667B2A" w:rsidRDefault="00667B2A">
      <w:r>
        <w:separator/>
      </w:r>
    </w:p>
  </w:endnote>
  <w:endnote w:type="continuationSeparator" w:id="0">
    <w:p w14:paraId="49558D4E" w14:textId="77777777" w:rsidR="00667B2A" w:rsidRDefault="0066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789D" w14:textId="77777777" w:rsidR="00A93A4C" w:rsidRPr="001C08F5" w:rsidRDefault="00A93A4C" w:rsidP="00F52029">
    <w:pPr>
      <w:pStyle w:val="Footer"/>
      <w:tabs>
        <w:tab w:val="right" w:pos="13041"/>
      </w:tabs>
      <w:ind w:left="-1418"/>
      <w:rPr>
        <w:sz w:val="18"/>
        <w:szCs w:val="18"/>
      </w:rPr>
    </w:pPr>
    <w:r w:rsidRPr="001C08F5">
      <w:rPr>
        <w:rFonts w:ascii="Times New Roman" w:hAnsi="Times New Roman"/>
        <w:sz w:val="18"/>
        <w:szCs w:val="18"/>
      </w:rPr>
      <w:tab/>
    </w:r>
    <w:r w:rsidRPr="001C08F5">
      <w:rPr>
        <w:sz w:val="18"/>
        <w:szCs w:val="18"/>
      </w:rPr>
      <w:t xml:space="preserve">Page </w:t>
    </w:r>
    <w:r w:rsidRPr="001C08F5">
      <w:rPr>
        <w:sz w:val="18"/>
        <w:szCs w:val="18"/>
      </w:rPr>
      <w:fldChar w:fldCharType="begin"/>
    </w:r>
    <w:r w:rsidRPr="001C08F5">
      <w:rPr>
        <w:sz w:val="18"/>
        <w:szCs w:val="18"/>
      </w:rPr>
      <w:instrText xml:space="preserve"> PAGE </w:instrText>
    </w:r>
    <w:r w:rsidRPr="001C08F5">
      <w:rPr>
        <w:sz w:val="18"/>
        <w:szCs w:val="18"/>
      </w:rPr>
      <w:fldChar w:fldCharType="separate"/>
    </w:r>
    <w:r w:rsidR="00F45190">
      <w:rPr>
        <w:noProof/>
        <w:sz w:val="18"/>
        <w:szCs w:val="18"/>
      </w:rPr>
      <w:t>1</w:t>
    </w:r>
    <w:r w:rsidRPr="001C08F5">
      <w:rPr>
        <w:sz w:val="18"/>
        <w:szCs w:val="18"/>
      </w:rPr>
      <w:fldChar w:fldCharType="end"/>
    </w:r>
    <w:r w:rsidRPr="001C08F5">
      <w:rPr>
        <w:sz w:val="18"/>
        <w:szCs w:val="18"/>
      </w:rPr>
      <w:t xml:space="preserve"> of </w:t>
    </w:r>
    <w:r w:rsidRPr="001C08F5">
      <w:rPr>
        <w:sz w:val="18"/>
        <w:szCs w:val="18"/>
      </w:rPr>
      <w:fldChar w:fldCharType="begin"/>
    </w:r>
    <w:r w:rsidRPr="001C08F5">
      <w:rPr>
        <w:sz w:val="18"/>
        <w:szCs w:val="18"/>
      </w:rPr>
      <w:instrText xml:space="preserve"> NUMPAGES </w:instrText>
    </w:r>
    <w:r w:rsidRPr="001C08F5">
      <w:rPr>
        <w:sz w:val="18"/>
        <w:szCs w:val="18"/>
      </w:rPr>
      <w:fldChar w:fldCharType="separate"/>
    </w:r>
    <w:r w:rsidR="00F45190">
      <w:rPr>
        <w:noProof/>
        <w:sz w:val="18"/>
        <w:szCs w:val="18"/>
      </w:rPr>
      <w:t>6</w:t>
    </w:r>
    <w:r w:rsidRPr="001C08F5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C6CB" w14:textId="77777777" w:rsidR="00A93A4C" w:rsidRPr="00F34C1B" w:rsidRDefault="00A93A4C" w:rsidP="00F34C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D2A8" w14:textId="77777777" w:rsidR="00A93A4C" w:rsidRPr="001C08F5" w:rsidRDefault="00A93A4C" w:rsidP="000B2DB7">
    <w:pPr>
      <w:pStyle w:val="Footer"/>
      <w:tabs>
        <w:tab w:val="right" w:pos="9214"/>
      </w:tabs>
      <w:rPr>
        <w:rFonts w:cs="Arial"/>
        <w:sz w:val="18"/>
        <w:szCs w:val="18"/>
      </w:rPr>
    </w:pPr>
    <w:r w:rsidRPr="001C08F5">
      <w:rPr>
        <w:rFonts w:cs="Arial"/>
        <w:sz w:val="18"/>
        <w:szCs w:val="18"/>
      </w:rPr>
      <w:tab/>
      <w:t xml:space="preserve">Page </w:t>
    </w:r>
    <w:r w:rsidRPr="001C08F5">
      <w:rPr>
        <w:rFonts w:cs="Arial"/>
        <w:sz w:val="18"/>
        <w:szCs w:val="18"/>
        <w:lang w:val="sv-SE"/>
      </w:rPr>
      <w:fldChar w:fldCharType="begin"/>
    </w:r>
    <w:r w:rsidRPr="001C08F5">
      <w:rPr>
        <w:rFonts w:cs="Arial"/>
        <w:sz w:val="18"/>
        <w:szCs w:val="18"/>
      </w:rPr>
      <w:instrText xml:space="preserve"> PAGE </w:instrText>
    </w:r>
    <w:r w:rsidRPr="001C08F5">
      <w:rPr>
        <w:rFonts w:cs="Arial"/>
        <w:sz w:val="18"/>
        <w:szCs w:val="18"/>
        <w:lang w:val="sv-SE"/>
      </w:rPr>
      <w:fldChar w:fldCharType="separate"/>
    </w:r>
    <w:r w:rsidR="00F45190">
      <w:rPr>
        <w:rFonts w:cs="Arial"/>
        <w:noProof/>
        <w:sz w:val="18"/>
        <w:szCs w:val="18"/>
      </w:rPr>
      <w:t>2</w:t>
    </w:r>
    <w:r w:rsidRPr="001C08F5">
      <w:rPr>
        <w:rFonts w:cs="Arial"/>
        <w:sz w:val="18"/>
        <w:szCs w:val="18"/>
        <w:lang w:val="sv-SE"/>
      </w:rPr>
      <w:fldChar w:fldCharType="end"/>
    </w:r>
    <w:r w:rsidRPr="001C08F5">
      <w:rPr>
        <w:rFonts w:cs="Arial"/>
        <w:sz w:val="18"/>
        <w:szCs w:val="18"/>
      </w:rPr>
      <w:t xml:space="preserve"> of </w:t>
    </w:r>
    <w:r w:rsidRPr="001C08F5">
      <w:rPr>
        <w:rFonts w:cs="Arial"/>
        <w:sz w:val="18"/>
        <w:szCs w:val="18"/>
        <w:lang w:val="sv-SE"/>
      </w:rPr>
      <w:fldChar w:fldCharType="begin"/>
    </w:r>
    <w:r w:rsidRPr="001C08F5">
      <w:rPr>
        <w:rFonts w:cs="Arial"/>
        <w:sz w:val="18"/>
        <w:szCs w:val="18"/>
      </w:rPr>
      <w:instrText xml:space="preserve"> NUMPAGES </w:instrText>
    </w:r>
    <w:r w:rsidRPr="001C08F5">
      <w:rPr>
        <w:rFonts w:cs="Arial"/>
        <w:sz w:val="18"/>
        <w:szCs w:val="18"/>
        <w:lang w:val="sv-SE"/>
      </w:rPr>
      <w:fldChar w:fldCharType="separate"/>
    </w:r>
    <w:r w:rsidR="00F45190">
      <w:rPr>
        <w:rFonts w:cs="Arial"/>
        <w:noProof/>
        <w:sz w:val="18"/>
        <w:szCs w:val="18"/>
      </w:rPr>
      <w:t>6</w:t>
    </w:r>
    <w:r w:rsidRPr="001C08F5">
      <w:rPr>
        <w:rFonts w:cs="Arial"/>
        <w:sz w:val="18"/>
        <w:szCs w:val="18"/>
        <w:lang w:val="sv-SE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FFF4" w14:textId="77777777" w:rsidR="00A93A4C" w:rsidRPr="001C08F5" w:rsidRDefault="00A93A4C" w:rsidP="000817B7">
    <w:pPr>
      <w:pStyle w:val="Footer"/>
      <w:tabs>
        <w:tab w:val="right" w:pos="13041"/>
      </w:tabs>
      <w:ind w:left="-993"/>
      <w:rPr>
        <w:rFonts w:cs="Arial"/>
        <w:sz w:val="18"/>
        <w:szCs w:val="18"/>
      </w:rPr>
    </w:pPr>
    <w:r w:rsidRPr="001C08F5">
      <w:rPr>
        <w:rFonts w:cs="Arial"/>
        <w:sz w:val="18"/>
        <w:szCs w:val="18"/>
      </w:rPr>
      <w:tab/>
      <w:t xml:space="preserve">Page </w:t>
    </w:r>
    <w:r w:rsidRPr="001C08F5">
      <w:rPr>
        <w:rFonts w:cs="Arial"/>
        <w:sz w:val="18"/>
        <w:szCs w:val="18"/>
        <w:lang w:val="sv-SE"/>
      </w:rPr>
      <w:fldChar w:fldCharType="begin"/>
    </w:r>
    <w:r w:rsidRPr="001C08F5">
      <w:rPr>
        <w:rFonts w:cs="Arial"/>
        <w:sz w:val="18"/>
        <w:szCs w:val="18"/>
      </w:rPr>
      <w:instrText xml:space="preserve"> PAGE </w:instrText>
    </w:r>
    <w:r w:rsidRPr="001C08F5">
      <w:rPr>
        <w:rFonts w:cs="Arial"/>
        <w:sz w:val="18"/>
        <w:szCs w:val="18"/>
        <w:lang w:val="sv-SE"/>
      </w:rPr>
      <w:fldChar w:fldCharType="separate"/>
    </w:r>
    <w:r w:rsidR="00F45190">
      <w:rPr>
        <w:rFonts w:cs="Arial"/>
        <w:noProof/>
        <w:sz w:val="18"/>
        <w:szCs w:val="18"/>
      </w:rPr>
      <w:t>4</w:t>
    </w:r>
    <w:r w:rsidRPr="001C08F5">
      <w:rPr>
        <w:rFonts w:cs="Arial"/>
        <w:sz w:val="18"/>
        <w:szCs w:val="18"/>
        <w:lang w:val="sv-SE"/>
      </w:rPr>
      <w:fldChar w:fldCharType="end"/>
    </w:r>
    <w:r w:rsidRPr="001C08F5">
      <w:rPr>
        <w:rFonts w:cs="Arial"/>
        <w:sz w:val="18"/>
        <w:szCs w:val="18"/>
      </w:rPr>
      <w:t xml:space="preserve"> of </w:t>
    </w:r>
    <w:r w:rsidRPr="001C08F5">
      <w:rPr>
        <w:rFonts w:cs="Arial"/>
        <w:sz w:val="18"/>
        <w:szCs w:val="18"/>
        <w:lang w:val="sv-SE"/>
      </w:rPr>
      <w:fldChar w:fldCharType="begin"/>
    </w:r>
    <w:r w:rsidRPr="001C08F5">
      <w:rPr>
        <w:rFonts w:cs="Arial"/>
        <w:sz w:val="18"/>
        <w:szCs w:val="18"/>
      </w:rPr>
      <w:instrText xml:space="preserve"> NUMPAGES </w:instrText>
    </w:r>
    <w:r w:rsidRPr="001C08F5">
      <w:rPr>
        <w:rFonts w:cs="Arial"/>
        <w:sz w:val="18"/>
        <w:szCs w:val="18"/>
        <w:lang w:val="sv-SE"/>
      </w:rPr>
      <w:fldChar w:fldCharType="separate"/>
    </w:r>
    <w:r w:rsidR="00F45190">
      <w:rPr>
        <w:rFonts w:cs="Arial"/>
        <w:noProof/>
        <w:sz w:val="18"/>
        <w:szCs w:val="18"/>
      </w:rPr>
      <w:t>6</w:t>
    </w:r>
    <w:r w:rsidRPr="001C08F5">
      <w:rPr>
        <w:rFonts w:cs="Arial"/>
        <w:sz w:val="18"/>
        <w:szCs w:val="18"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3F9C" w14:textId="77777777" w:rsidR="00667B2A" w:rsidRPr="000C1711" w:rsidRDefault="00667B2A" w:rsidP="000C1711">
      <w:pPr>
        <w:pStyle w:val="Footer"/>
        <w:rPr>
          <w:lang w:val="fr-BE"/>
        </w:rPr>
      </w:pPr>
    </w:p>
  </w:footnote>
  <w:footnote w:type="continuationSeparator" w:id="0">
    <w:p w14:paraId="5975D7F0" w14:textId="77777777" w:rsidR="00667B2A" w:rsidRDefault="00667B2A">
      <w:r>
        <w:continuationSeparator/>
      </w:r>
    </w:p>
  </w:footnote>
  <w:footnote w:id="1">
    <w:p w14:paraId="0C6DB3C8" w14:textId="77777777" w:rsidR="00C04F62" w:rsidRPr="008F77E1" w:rsidRDefault="00C04F62" w:rsidP="00C04F62">
      <w:pPr>
        <w:pStyle w:val="FootnoteText"/>
        <w:spacing w:before="60" w:after="0"/>
        <w:rPr>
          <w:rFonts w:ascii="Arial" w:hAnsi="Arial" w:cs="Arial"/>
          <w:sz w:val="16"/>
          <w:szCs w:val="16"/>
          <w:lang w:val="en-US"/>
        </w:rPr>
      </w:pPr>
      <w:r w:rsidRPr="008F77E1">
        <w:rPr>
          <w:rStyle w:val="FootnoteReference"/>
          <w:rFonts w:ascii="Arial" w:hAnsi="Arial" w:cs="Arial"/>
          <w:szCs w:val="16"/>
        </w:rPr>
        <w:footnoteRef/>
      </w:r>
      <w:r w:rsidRPr="008F77E1">
        <w:rPr>
          <w:rFonts w:ascii="Arial" w:hAnsi="Arial" w:cs="Arial"/>
          <w:sz w:val="16"/>
          <w:szCs w:val="16"/>
        </w:rPr>
        <w:t xml:space="preserve"> </w:t>
      </w:r>
      <w:r w:rsidR="008F77E1">
        <w:rPr>
          <w:rFonts w:ascii="Arial" w:hAnsi="Arial" w:cs="Arial"/>
          <w:sz w:val="16"/>
          <w:szCs w:val="16"/>
        </w:rPr>
        <w:tab/>
      </w:r>
      <w:r w:rsidRPr="008F77E1">
        <w:rPr>
          <w:rFonts w:ascii="Arial" w:hAnsi="Arial" w:cs="Arial"/>
          <w:sz w:val="16"/>
          <w:szCs w:val="16"/>
        </w:rPr>
        <w:t>The engagement of an expert is confirmed when such expert is committed to work as a</w:t>
      </w:r>
      <w:r w:rsidR="007207D9" w:rsidRPr="008F77E1">
        <w:rPr>
          <w:rFonts w:ascii="Arial" w:hAnsi="Arial" w:cs="Arial"/>
          <w:sz w:val="16"/>
          <w:szCs w:val="16"/>
        </w:rPr>
        <w:t xml:space="preserve">n </w:t>
      </w:r>
      <w:r w:rsidRPr="008F77E1">
        <w:rPr>
          <w:rFonts w:ascii="Arial" w:hAnsi="Arial" w:cs="Arial"/>
          <w:sz w:val="16"/>
          <w:szCs w:val="16"/>
        </w:rPr>
        <w:t>expert under a signed contract</w:t>
      </w:r>
      <w:r w:rsidR="00B67F77">
        <w:rPr>
          <w:rFonts w:ascii="Arial" w:hAnsi="Arial" w:cs="Arial"/>
          <w:sz w:val="16"/>
          <w:szCs w:val="16"/>
        </w:rPr>
        <w:t>,</w:t>
      </w:r>
      <w:r w:rsidRPr="008F77E1">
        <w:rPr>
          <w:rFonts w:ascii="Arial" w:hAnsi="Arial" w:cs="Arial"/>
          <w:sz w:val="16"/>
          <w:szCs w:val="16"/>
        </w:rPr>
        <w:t xml:space="preserve"> or where he/she is a</w:t>
      </w:r>
      <w:r w:rsidR="007207D9" w:rsidRPr="008F77E1">
        <w:rPr>
          <w:rFonts w:ascii="Arial" w:hAnsi="Arial" w:cs="Arial"/>
          <w:sz w:val="16"/>
          <w:szCs w:val="16"/>
        </w:rPr>
        <w:t xml:space="preserve">n </w:t>
      </w:r>
      <w:r w:rsidRPr="008F77E1">
        <w:rPr>
          <w:rFonts w:ascii="Arial" w:hAnsi="Arial" w:cs="Arial"/>
          <w:sz w:val="16"/>
          <w:szCs w:val="16"/>
        </w:rPr>
        <w:t>expert in a tender which has received a notification of award. The date of confirmation of the engagement in the latter case is that of the notification of award to the Con</w:t>
      </w:r>
      <w:r w:rsidR="00253A0C" w:rsidRPr="008F77E1">
        <w:rPr>
          <w:rFonts w:ascii="Arial" w:hAnsi="Arial" w:cs="Arial"/>
          <w:sz w:val="16"/>
          <w:szCs w:val="16"/>
        </w:rPr>
        <w:t>tractor.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057A5" w14:textId="77777777" w:rsidR="00A93A4C" w:rsidRDefault="00A93A4C">
    <w:pPr>
      <w:pStyle w:val="Header"/>
      <w:jc w:val="center"/>
      <w:rPr>
        <w:rFonts w:ascii="Arial" w:hAnsi="Arial"/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BB5D" w14:textId="77777777" w:rsidR="00A93A4C" w:rsidRPr="00A8163B" w:rsidRDefault="00A93A4C" w:rsidP="000B2DB7">
    <w:pPr>
      <w:pStyle w:val="Header"/>
      <w:rPr>
        <w:rFonts w:ascii="Arial" w:hAnsi="Arial" w:cs="Arial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Continue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3DCA40C7"/>
    <w:multiLevelType w:val="hybridMultilevel"/>
    <w:tmpl w:val="E53A5FB0"/>
    <w:lvl w:ilvl="0" w:tplc="75DA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2A5873"/>
    <w:multiLevelType w:val="hybridMultilevel"/>
    <w:tmpl w:val="1074A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620706">
    <w:abstractNumId w:val="16"/>
  </w:num>
  <w:num w:numId="2" w16cid:durableId="1325890330">
    <w:abstractNumId w:val="1"/>
  </w:num>
  <w:num w:numId="3" w16cid:durableId="1864247079">
    <w:abstractNumId w:val="0"/>
  </w:num>
  <w:num w:numId="4" w16cid:durableId="1043749126">
    <w:abstractNumId w:val="9"/>
  </w:num>
  <w:num w:numId="5" w16cid:durableId="1932884539">
    <w:abstractNumId w:val="4"/>
  </w:num>
  <w:num w:numId="6" w16cid:durableId="81529043">
    <w:abstractNumId w:val="8"/>
  </w:num>
  <w:num w:numId="7" w16cid:durableId="647171599">
    <w:abstractNumId w:val="15"/>
  </w:num>
  <w:num w:numId="8" w16cid:durableId="441190944">
    <w:abstractNumId w:val="18"/>
  </w:num>
  <w:num w:numId="9" w16cid:durableId="269316511">
    <w:abstractNumId w:val="6"/>
  </w:num>
  <w:num w:numId="10" w16cid:durableId="1001660039">
    <w:abstractNumId w:val="14"/>
  </w:num>
  <w:num w:numId="11" w16cid:durableId="1259025744">
    <w:abstractNumId w:val="13"/>
  </w:num>
  <w:num w:numId="12" w16cid:durableId="2111046680">
    <w:abstractNumId w:val="11"/>
  </w:num>
  <w:num w:numId="13" w16cid:durableId="797335413">
    <w:abstractNumId w:val="12"/>
  </w:num>
  <w:num w:numId="14" w16cid:durableId="1753434550">
    <w:abstractNumId w:val="3"/>
  </w:num>
  <w:num w:numId="15" w16cid:durableId="418841348">
    <w:abstractNumId w:val="7"/>
  </w:num>
  <w:num w:numId="16" w16cid:durableId="1768386945">
    <w:abstractNumId w:val="2"/>
  </w:num>
  <w:num w:numId="17" w16cid:durableId="993072300">
    <w:abstractNumId w:val="5"/>
  </w:num>
  <w:num w:numId="18" w16cid:durableId="1214462324">
    <w:abstractNumId w:val="19"/>
  </w:num>
  <w:num w:numId="19" w16cid:durableId="1774010543">
    <w:abstractNumId w:val="10"/>
  </w:num>
  <w:num w:numId="20" w16cid:durableId="1160804331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208F5"/>
    <w:rsid w:val="000817B7"/>
    <w:rsid w:val="000852EA"/>
    <w:rsid w:val="00093E62"/>
    <w:rsid w:val="000A487D"/>
    <w:rsid w:val="000A6EC6"/>
    <w:rsid w:val="000B2DB7"/>
    <w:rsid w:val="000C1711"/>
    <w:rsid w:val="000C755F"/>
    <w:rsid w:val="000D56D0"/>
    <w:rsid w:val="00132166"/>
    <w:rsid w:val="0017378B"/>
    <w:rsid w:val="001747E3"/>
    <w:rsid w:val="001850C5"/>
    <w:rsid w:val="001940A3"/>
    <w:rsid w:val="001A4872"/>
    <w:rsid w:val="001C08F5"/>
    <w:rsid w:val="001E2AC5"/>
    <w:rsid w:val="001F3E91"/>
    <w:rsid w:val="00253A0C"/>
    <w:rsid w:val="00264462"/>
    <w:rsid w:val="00283543"/>
    <w:rsid w:val="002901E4"/>
    <w:rsid w:val="002A343C"/>
    <w:rsid w:val="002A41ED"/>
    <w:rsid w:val="002B1F8C"/>
    <w:rsid w:val="002E154C"/>
    <w:rsid w:val="002E17A2"/>
    <w:rsid w:val="00312EA2"/>
    <w:rsid w:val="0038673C"/>
    <w:rsid w:val="003B463B"/>
    <w:rsid w:val="00443000"/>
    <w:rsid w:val="00454D6A"/>
    <w:rsid w:val="00481A5F"/>
    <w:rsid w:val="00484C28"/>
    <w:rsid w:val="004B60F3"/>
    <w:rsid w:val="004C5FEF"/>
    <w:rsid w:val="00503081"/>
    <w:rsid w:val="005275BB"/>
    <w:rsid w:val="005622B8"/>
    <w:rsid w:val="00564E6C"/>
    <w:rsid w:val="00567F37"/>
    <w:rsid w:val="00594960"/>
    <w:rsid w:val="005B711F"/>
    <w:rsid w:val="005E4A6A"/>
    <w:rsid w:val="00612656"/>
    <w:rsid w:val="00622979"/>
    <w:rsid w:val="00634E06"/>
    <w:rsid w:val="00656ED8"/>
    <w:rsid w:val="00657C92"/>
    <w:rsid w:val="00667B2A"/>
    <w:rsid w:val="00682B9F"/>
    <w:rsid w:val="006D404F"/>
    <w:rsid w:val="007207D9"/>
    <w:rsid w:val="00752456"/>
    <w:rsid w:val="00762969"/>
    <w:rsid w:val="0077487F"/>
    <w:rsid w:val="007767DF"/>
    <w:rsid w:val="007934E6"/>
    <w:rsid w:val="00793FCC"/>
    <w:rsid w:val="0081107C"/>
    <w:rsid w:val="00894924"/>
    <w:rsid w:val="008F5BA7"/>
    <w:rsid w:val="008F77E1"/>
    <w:rsid w:val="00902A49"/>
    <w:rsid w:val="00927CEC"/>
    <w:rsid w:val="00932433"/>
    <w:rsid w:val="00940E08"/>
    <w:rsid w:val="00946976"/>
    <w:rsid w:val="00957DAE"/>
    <w:rsid w:val="0096175E"/>
    <w:rsid w:val="0096455D"/>
    <w:rsid w:val="00965645"/>
    <w:rsid w:val="009C0FA5"/>
    <w:rsid w:val="009C3F2C"/>
    <w:rsid w:val="009E0438"/>
    <w:rsid w:val="00A2236D"/>
    <w:rsid w:val="00A262C0"/>
    <w:rsid w:val="00A442F2"/>
    <w:rsid w:val="00A44AF6"/>
    <w:rsid w:val="00A512B8"/>
    <w:rsid w:val="00A8163B"/>
    <w:rsid w:val="00A93A4C"/>
    <w:rsid w:val="00A9619F"/>
    <w:rsid w:val="00AA7BFE"/>
    <w:rsid w:val="00B17C27"/>
    <w:rsid w:val="00B2303F"/>
    <w:rsid w:val="00B67F77"/>
    <w:rsid w:val="00B72512"/>
    <w:rsid w:val="00B9798B"/>
    <w:rsid w:val="00BB34CA"/>
    <w:rsid w:val="00C04F62"/>
    <w:rsid w:val="00C21885"/>
    <w:rsid w:val="00C243B9"/>
    <w:rsid w:val="00C4667F"/>
    <w:rsid w:val="00C7217E"/>
    <w:rsid w:val="00CA78C2"/>
    <w:rsid w:val="00CB011C"/>
    <w:rsid w:val="00CC409A"/>
    <w:rsid w:val="00CF5406"/>
    <w:rsid w:val="00D06448"/>
    <w:rsid w:val="00D13580"/>
    <w:rsid w:val="00D14105"/>
    <w:rsid w:val="00D6779E"/>
    <w:rsid w:val="00D94519"/>
    <w:rsid w:val="00DE023D"/>
    <w:rsid w:val="00DE7706"/>
    <w:rsid w:val="00DF0FE3"/>
    <w:rsid w:val="00E27D5A"/>
    <w:rsid w:val="00E50174"/>
    <w:rsid w:val="00E543A8"/>
    <w:rsid w:val="00E56357"/>
    <w:rsid w:val="00E7275B"/>
    <w:rsid w:val="00EC2BBE"/>
    <w:rsid w:val="00EE7B66"/>
    <w:rsid w:val="00EF7986"/>
    <w:rsid w:val="00F06AD5"/>
    <w:rsid w:val="00F34C1B"/>
    <w:rsid w:val="00F45190"/>
    <w:rsid w:val="00F45279"/>
    <w:rsid w:val="00F52029"/>
    <w:rsid w:val="00FD00FE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;"/>
  <w14:docId w14:val="0302FB29"/>
  <w15:chartTrackingRefBased/>
  <w15:docId w15:val="{E303A38E-1603-42A0-85C1-B2DC3A5B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D9451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D94519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D9451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D9451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D9451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D94519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D9451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D9451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D9451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uiPriority w:val="99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894924"/>
    <w:pPr>
      <w:keepNext w:val="0"/>
      <w:pageBreakBefore/>
      <w:numPr>
        <w:numId w:val="0"/>
      </w:numPr>
      <w:tabs>
        <w:tab w:val="left" w:pos="1701"/>
        <w:tab w:val="left" w:pos="2552"/>
      </w:tabs>
      <w:spacing w:after="480"/>
      <w:jc w:val="center"/>
      <w:outlineLvl w:val="9"/>
    </w:pPr>
    <w:rPr>
      <w:rFonts w:ascii="Arial" w:hAnsi="Arial"/>
      <w:caps/>
      <w:smallCaps w:val="0"/>
      <w:kern w:val="0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D9451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D9451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D9451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D9451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D94519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D9451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D9451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D9451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D9451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D9451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D94519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D9451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D9451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D9451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D9451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D94519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D9451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D9451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D9451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D9451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D94519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D9451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D9451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D9451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9C0F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C0FA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4519"/>
    <w:rPr>
      <w:sz w:val="24"/>
    </w:rPr>
  </w:style>
  <w:style w:type="character" w:customStyle="1" w:styleId="FootnoteTextChar">
    <w:name w:val="Footnote Text Char"/>
    <w:link w:val="FootnoteText"/>
    <w:semiHidden/>
    <w:rsid w:val="00C04F62"/>
  </w:style>
  <w:style w:type="character" w:styleId="CommentReference">
    <w:name w:val="annotation reference"/>
    <w:rsid w:val="00F4527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4527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45279"/>
  </w:style>
  <w:style w:type="character" w:customStyle="1" w:styleId="CommentSubjectChar">
    <w:name w:val="Comment Subject Char"/>
    <w:link w:val="CommentSubject"/>
    <w:rsid w:val="00F452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88737-91C2-44C7-94DC-6B43CF405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5</Pages>
  <Words>616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CPCM</cp:lastModifiedBy>
  <cp:revision>2</cp:revision>
  <cp:lastPrinted>2006-01-04T12:55:00Z</cp:lastPrinted>
  <dcterms:created xsi:type="dcterms:W3CDTF">2024-07-29T15:30:00Z</dcterms:created>
  <dcterms:modified xsi:type="dcterms:W3CDTF">2024-07-29T15:30:00Z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ingToolsShownOnce">
    <vt:lpwstr/>
  </property>
  <property fmtid="{D5CDD505-2E9C-101B-9397-08002B2CF9AE}" pid="3" name="_EmailSubject">
    <vt:lpwstr>Annexes services</vt:lpwstr>
  </property>
  <property fmtid="{D5CDD505-2E9C-101B-9397-08002B2CF9AE}" pid="4" name="_AuthorEmailDisplayName">
    <vt:lpwstr>PALLARES Ana Elena (AIDCO)</vt:lpwstr>
  </property>
  <property fmtid="{D5CDD505-2E9C-101B-9397-08002B2CF9AE}" pid="5" name="_AuthorEmail">
    <vt:lpwstr>Ana-Elena.PALLARES@cec.eu.int</vt:lpwstr>
  </property>
  <property fmtid="{D5CDD505-2E9C-101B-9397-08002B2CF9AE}" pid="6" name="_AdHocReviewCycleID">
    <vt:i4>1061124979</vt:i4>
  </property>
  <property fmtid="{D5CDD505-2E9C-101B-9397-08002B2CF9AE}" pid="7" name="MSIP_Label_9b5154d6-21c1-415b-b061-7427a4708b37_SiteId">
    <vt:lpwstr>0b96d5d2-d153-4370-a2c7-8a926f24c8a1</vt:lpwstr>
  </property>
  <property fmtid="{D5CDD505-2E9C-101B-9397-08002B2CF9AE}" pid="8" name="MSIP_Label_9b5154d6-21c1-415b-b061-7427a4708b37_SetDate">
    <vt:lpwstr>2024-07-21T15:00:33Z</vt:lpwstr>
  </property>
  <property fmtid="{D5CDD505-2E9C-101B-9397-08002B2CF9AE}" pid="9" name="MSIP_Label_9b5154d6-21c1-415b-b061-7427a4708b37_Name">
    <vt:lpwstr>Default Corporate Use</vt:lpwstr>
  </property>
  <property fmtid="{D5CDD505-2E9C-101B-9397-08002B2CF9AE}" pid="10" name="MSIP_Label_9b5154d6-21c1-415b-b061-7427a4708b37_Method">
    <vt:lpwstr>Standard</vt:lpwstr>
  </property>
  <property fmtid="{D5CDD505-2E9C-101B-9397-08002B2CF9AE}" pid="11" name="MSIP_Label_9b5154d6-21c1-415b-b061-7427a4708b37_Enabled">
    <vt:lpwstr>true</vt:lpwstr>
  </property>
  <property fmtid="{D5CDD505-2E9C-101B-9397-08002B2CF9AE}" pid="12" name="MSIP_Label_9b5154d6-21c1-415b-b061-7427a4708b37_ContentBits">
    <vt:lpwstr>0</vt:lpwstr>
  </property>
  <property fmtid="{D5CDD505-2E9C-101B-9397-08002B2CF9AE}" pid="13" name="MSIP_Label_9b5154d6-21c1-415b-b061-7427a4708b37_ActionId">
    <vt:lpwstr>9e9eef94-6f4d-4801-960c-8d04b73c24df</vt:lpwstr>
  </property>
  <property fmtid="{D5CDD505-2E9C-101B-9397-08002B2CF9AE}" pid="14" name="Last edited using">
    <vt:lpwstr>EL 4.6 Build 50000</vt:lpwstr>
  </property>
  <property fmtid="{D5CDD505-2E9C-101B-9397-08002B2CF9AE}" pid="15" name="Formatting">
    <vt:lpwstr>4.1</vt:lpwstr>
  </property>
  <property fmtid="{D5CDD505-2E9C-101B-9397-08002B2CF9AE}" pid="16" name="EurolookVersion">
    <vt:lpwstr>3.7</vt:lpwstr>
  </property>
  <property fmtid="{D5CDD505-2E9C-101B-9397-08002B2CF9AE}" pid="17" name="ELDocType">
    <vt:lpwstr>REP.DOT</vt:lpwstr>
  </property>
  <property fmtid="{D5CDD505-2E9C-101B-9397-08002B2CF9AE}" pid="18" name="Created using">
    <vt:lpwstr>3.7</vt:lpwstr>
  </property>
  <property fmtid="{D5CDD505-2E9C-101B-9397-08002B2CF9AE}" pid="19" name="Checked by">
    <vt:lpwstr>cajalja</vt:lpwstr>
  </property>
</Properties>
</file>